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8F7B" w14:textId="77777777" w:rsidR="004D25DE" w:rsidRPr="00833F60" w:rsidRDefault="004D25DE" w:rsidP="00833F60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b/>
          <w:bCs/>
          <w:color w:val="43464D"/>
          <w:sz w:val="48"/>
          <w:szCs w:val="48"/>
        </w:rPr>
      </w:pPr>
      <w:r w:rsidRPr="00833F60">
        <w:rPr>
          <w:rFonts w:ascii="Arial" w:hAnsi="Arial" w:cs="Arial"/>
          <w:b/>
          <w:bCs/>
          <w:color w:val="43464D"/>
          <w:sz w:val="48"/>
          <w:szCs w:val="48"/>
        </w:rPr>
        <w:t>Summer Undergraduate Research Fellowship (SURF) Proposal </w:t>
      </w:r>
    </w:p>
    <w:p w14:paraId="30B5857B" w14:textId="77777777" w:rsidR="00D73451" w:rsidRPr="00997970" w:rsidRDefault="004D25DE" w:rsidP="00D73451">
      <w:pPr>
        <w:pStyle w:val="NormalWeb"/>
        <w:shd w:val="clear" w:color="auto" w:fill="FFFFFF"/>
        <w:spacing w:before="0" w:beforeAutospacing="0" w:after="240" w:afterAutospacing="0" w:line="360" w:lineRule="atLeast"/>
        <w:rPr>
          <w:rStyle w:val="Strong"/>
          <w:rFonts w:ascii="Arial" w:hAnsi="Arial" w:cs="Arial"/>
          <w:color w:val="43464D"/>
          <w:sz w:val="28"/>
          <w:szCs w:val="28"/>
        </w:rPr>
      </w:pPr>
      <w:r w:rsidRPr="00833F60">
        <w:rPr>
          <w:rFonts w:ascii="Arial" w:hAnsi="Arial" w:cs="Arial"/>
          <w:b/>
          <w:bCs/>
          <w:color w:val="43464D"/>
          <w:sz w:val="28"/>
          <w:szCs w:val="28"/>
        </w:rPr>
        <w:t>Overview of the Proces</w:t>
      </w:r>
      <w:r w:rsidR="00CB1300" w:rsidRPr="00C24A2B">
        <w:rPr>
          <w:rStyle w:val="Strong"/>
          <w:rFonts w:ascii="Arial" w:hAnsi="Arial" w:cs="Arial"/>
          <w:color w:val="43464D"/>
          <w:sz w:val="28"/>
          <w:szCs w:val="28"/>
        </w:rPr>
        <w:t>s</w:t>
      </w:r>
      <w:r w:rsidR="00D73451">
        <w:rPr>
          <w:rStyle w:val="Strong"/>
          <w:rFonts w:ascii="Arial" w:hAnsi="Arial" w:cs="Arial"/>
          <w:color w:val="43464D"/>
          <w:sz w:val="28"/>
          <w:szCs w:val="28"/>
        </w:rPr>
        <w:t>:</w:t>
      </w:r>
    </w:p>
    <w:p w14:paraId="0E90F0BC" w14:textId="45304824" w:rsidR="0028504B" w:rsidRPr="00D73451" w:rsidRDefault="004D25DE" w:rsidP="004D25DE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color w:val="43464D"/>
        </w:rPr>
      </w:pPr>
      <w:r w:rsidRPr="00811880">
        <w:rPr>
          <w:rFonts w:ascii="Arial" w:hAnsi="Arial" w:cs="Arial"/>
          <w:color w:val="43464D"/>
        </w:rPr>
        <w:t>The Office of Undergraduate Research (OURS) invites proposals from all disciplines for Summer Undergraduate Research Fellowships. The SURF program</w:t>
      </w:r>
      <w:r w:rsidR="00727C73">
        <w:rPr>
          <w:rFonts w:ascii="Arial" w:hAnsi="Arial" w:cs="Arial"/>
          <w:color w:val="43464D"/>
        </w:rPr>
        <w:t xml:space="preserve"> </w:t>
      </w:r>
      <w:r w:rsidRPr="00811880">
        <w:rPr>
          <w:rFonts w:ascii="Arial" w:hAnsi="Arial" w:cs="Arial"/>
          <w:color w:val="43464D"/>
        </w:rPr>
        <w:t>foster</w:t>
      </w:r>
      <w:r w:rsidR="00727C73">
        <w:rPr>
          <w:rFonts w:ascii="Arial" w:hAnsi="Arial" w:cs="Arial"/>
          <w:color w:val="43464D"/>
        </w:rPr>
        <w:t>s</w:t>
      </w:r>
      <w:r w:rsidRPr="00811880">
        <w:rPr>
          <w:rFonts w:ascii="Arial" w:hAnsi="Arial" w:cs="Arial"/>
          <w:color w:val="43464D"/>
        </w:rPr>
        <w:t xml:space="preserve"> a community of undergraduate research</w:t>
      </w:r>
      <w:r w:rsidR="008E64EF" w:rsidRPr="00811880">
        <w:rPr>
          <w:rFonts w:ascii="Arial" w:hAnsi="Arial" w:cs="Arial"/>
          <w:color w:val="43464D"/>
        </w:rPr>
        <w:t>,</w:t>
      </w:r>
      <w:r w:rsidRPr="00811880">
        <w:rPr>
          <w:rFonts w:ascii="Arial" w:hAnsi="Arial" w:cs="Arial"/>
          <w:color w:val="43464D"/>
        </w:rPr>
        <w:t xml:space="preserve"> engaged scholarship</w:t>
      </w:r>
      <w:r w:rsidR="008E64EF" w:rsidRPr="00811880">
        <w:rPr>
          <w:rFonts w:ascii="Arial" w:hAnsi="Arial" w:cs="Arial"/>
          <w:color w:val="43464D"/>
        </w:rPr>
        <w:t>, and creative inquiry</w:t>
      </w:r>
      <w:r w:rsidRPr="00811880">
        <w:rPr>
          <w:rFonts w:ascii="Arial" w:hAnsi="Arial" w:cs="Arial"/>
          <w:color w:val="43464D"/>
        </w:rPr>
        <w:t xml:space="preserve"> during the summer months at Radford University. This program</w:t>
      </w:r>
      <w:r w:rsidR="00EE6BB1">
        <w:rPr>
          <w:rFonts w:ascii="Arial" w:hAnsi="Arial" w:cs="Arial"/>
          <w:color w:val="43464D"/>
        </w:rPr>
        <w:t xml:space="preserve"> </w:t>
      </w:r>
      <w:r w:rsidRPr="00811880">
        <w:rPr>
          <w:rFonts w:ascii="Arial" w:hAnsi="Arial" w:cs="Arial"/>
          <w:color w:val="43464D"/>
        </w:rPr>
        <w:t>fund</w:t>
      </w:r>
      <w:r w:rsidR="00EE6BB1">
        <w:rPr>
          <w:rFonts w:ascii="Arial" w:hAnsi="Arial" w:cs="Arial"/>
          <w:color w:val="43464D"/>
        </w:rPr>
        <w:t>s</w:t>
      </w:r>
      <w:r w:rsidRPr="00811880">
        <w:rPr>
          <w:rFonts w:ascii="Arial" w:hAnsi="Arial" w:cs="Arial"/>
          <w:color w:val="43464D"/>
        </w:rPr>
        <w:t xml:space="preserve"> a variety of projects where students engage in an original, intellectual</w:t>
      </w:r>
      <w:r w:rsidR="0028504B">
        <w:rPr>
          <w:rFonts w:ascii="Arial" w:hAnsi="Arial" w:cs="Arial"/>
          <w:color w:val="43464D"/>
        </w:rPr>
        <w:t>,</w:t>
      </w:r>
      <w:r w:rsidRPr="00811880">
        <w:rPr>
          <w:rFonts w:ascii="Arial" w:hAnsi="Arial" w:cs="Arial"/>
          <w:color w:val="43464D"/>
        </w:rPr>
        <w:t xml:space="preserve"> </w:t>
      </w:r>
      <w:r w:rsidR="008E64EF" w:rsidRPr="00811880">
        <w:rPr>
          <w:rFonts w:ascii="Arial" w:hAnsi="Arial" w:cs="Arial"/>
          <w:color w:val="43464D"/>
        </w:rPr>
        <w:t>and</w:t>
      </w:r>
      <w:r w:rsidRPr="00811880">
        <w:rPr>
          <w:rFonts w:ascii="Arial" w:hAnsi="Arial" w:cs="Arial"/>
          <w:color w:val="43464D"/>
        </w:rPr>
        <w:t xml:space="preserve"> creative contribution to a discipline.</w:t>
      </w:r>
    </w:p>
    <w:p w14:paraId="6F64CE18" w14:textId="77777777" w:rsidR="005059D9" w:rsidRPr="00811880" w:rsidRDefault="005059D9" w:rsidP="004D25DE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Arial" w:hAnsi="Arial" w:cs="Arial"/>
          <w:color w:val="43464D"/>
        </w:rPr>
      </w:pPr>
    </w:p>
    <w:p w14:paraId="030D8448" w14:textId="4242BDAF" w:rsidR="004D25DE" w:rsidRPr="00811880" w:rsidRDefault="00644E04" w:rsidP="00833F60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3464D"/>
          <w:sz w:val="28"/>
          <w:szCs w:val="28"/>
        </w:rPr>
      </w:pPr>
      <w:r>
        <w:rPr>
          <w:rStyle w:val="Strong"/>
          <w:rFonts w:ascii="Arial" w:hAnsi="Arial" w:cs="Arial"/>
          <w:color w:val="43464D"/>
          <w:sz w:val="28"/>
          <w:szCs w:val="28"/>
        </w:rPr>
        <w:t xml:space="preserve">Student </w:t>
      </w:r>
      <w:r w:rsidR="004D25DE" w:rsidRPr="00811880">
        <w:rPr>
          <w:rStyle w:val="Strong"/>
          <w:rFonts w:ascii="Arial" w:hAnsi="Arial" w:cs="Arial"/>
          <w:color w:val="43464D"/>
          <w:sz w:val="28"/>
          <w:szCs w:val="28"/>
        </w:rPr>
        <w:t>Eligibility:</w:t>
      </w:r>
    </w:p>
    <w:p w14:paraId="32BA883D" w14:textId="55CA5A68" w:rsidR="008D7545" w:rsidRDefault="004D25DE" w:rsidP="004D25D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 xml:space="preserve">All currently enrolled degree-seeking undergraduate students who will graduate after the Fall </w:t>
      </w:r>
      <w:r w:rsidR="00B54867">
        <w:rPr>
          <w:rFonts w:ascii="Arial" w:hAnsi="Arial" w:cs="Arial"/>
          <w:color w:val="43464D"/>
        </w:rPr>
        <w:t>202</w:t>
      </w:r>
      <w:r w:rsidR="006D6DE8">
        <w:rPr>
          <w:rFonts w:ascii="Arial" w:hAnsi="Arial" w:cs="Arial"/>
          <w:color w:val="43464D"/>
        </w:rPr>
        <w:t>6</w:t>
      </w:r>
      <w:r w:rsidR="00680DFC" w:rsidRPr="00521543">
        <w:rPr>
          <w:rFonts w:ascii="Arial" w:hAnsi="Arial" w:cs="Arial"/>
          <w:color w:val="43464D"/>
        </w:rPr>
        <w:t xml:space="preserve"> </w:t>
      </w:r>
      <w:r w:rsidRPr="00521543">
        <w:rPr>
          <w:rFonts w:ascii="Arial" w:hAnsi="Arial" w:cs="Arial"/>
          <w:color w:val="43464D"/>
        </w:rPr>
        <w:t>semester and who wish to engage in research, scholarship or creative activities during the summer are eligible to apply.</w:t>
      </w:r>
    </w:p>
    <w:p w14:paraId="6240ED8B" w14:textId="77777777" w:rsidR="008D7545" w:rsidRDefault="004D25DE" w:rsidP="004D25D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D7545">
        <w:rPr>
          <w:rFonts w:ascii="Arial" w:hAnsi="Arial" w:cs="Arial"/>
          <w:color w:val="43464D"/>
        </w:rPr>
        <w:t>Each student may only submit one SURF application per year.</w:t>
      </w:r>
    </w:p>
    <w:p w14:paraId="7DEA7E5C" w14:textId="77777777" w:rsidR="008230FF" w:rsidRDefault="004D25DE" w:rsidP="008230F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D7545">
        <w:rPr>
          <w:rFonts w:ascii="Arial" w:hAnsi="Arial" w:cs="Arial"/>
          <w:color w:val="43464D"/>
        </w:rPr>
        <w:t>Students who have previously received a SURF award are not eligible to apply.</w:t>
      </w:r>
    </w:p>
    <w:p w14:paraId="33C6816C" w14:textId="48F41B1A" w:rsidR="008230FF" w:rsidRDefault="00166DFD" w:rsidP="004943F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4943F3">
        <w:rPr>
          <w:rFonts w:ascii="Arial" w:hAnsi="Arial" w:cs="Arial"/>
          <w:color w:val="43464D"/>
        </w:rPr>
        <w:t xml:space="preserve">If the project is funded, students must attend at least half of the </w:t>
      </w:r>
      <w:r w:rsidR="00B54867">
        <w:rPr>
          <w:rFonts w:ascii="Arial" w:hAnsi="Arial" w:cs="Arial"/>
          <w:color w:val="43464D"/>
        </w:rPr>
        <w:t xml:space="preserve">biweekly </w:t>
      </w:r>
      <w:r w:rsidR="004943F3" w:rsidRPr="004943F3">
        <w:rPr>
          <w:rFonts w:ascii="Arial" w:hAnsi="Arial" w:cs="Arial"/>
          <w:color w:val="43464D"/>
        </w:rPr>
        <w:t>zoom</w:t>
      </w:r>
      <w:r w:rsidRPr="004943F3">
        <w:rPr>
          <w:rFonts w:ascii="Arial" w:hAnsi="Arial" w:cs="Arial"/>
          <w:color w:val="43464D"/>
        </w:rPr>
        <w:t xml:space="preserve"> events during the summer. </w:t>
      </w:r>
    </w:p>
    <w:p w14:paraId="033B3055" w14:textId="632946A8" w:rsidR="00B3673F" w:rsidRPr="00252141" w:rsidRDefault="00B3673F" w:rsidP="00B3673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Students</w:t>
      </w:r>
      <w:r w:rsidR="007973B3">
        <w:rPr>
          <w:rFonts w:ascii="Arial" w:hAnsi="Arial" w:cs="Arial"/>
          <w:color w:val="43464D"/>
        </w:rPr>
        <w:t xml:space="preserve"> can not work another full time job as they</w:t>
      </w:r>
      <w:r>
        <w:rPr>
          <w:rFonts w:ascii="Arial" w:hAnsi="Arial" w:cs="Arial"/>
          <w:color w:val="43464D"/>
        </w:rPr>
        <w:t xml:space="preserve"> are expected to work 30 hours a week for ten weeks over the summer. </w:t>
      </w:r>
    </w:p>
    <w:p w14:paraId="0C3FE3BE" w14:textId="77777777" w:rsidR="004943F3" w:rsidRPr="004943F3" w:rsidRDefault="004943F3" w:rsidP="00833F6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</w:p>
    <w:p w14:paraId="6850FAD1" w14:textId="54307946" w:rsidR="008230FF" w:rsidRPr="008230FF" w:rsidRDefault="00252141" w:rsidP="00833F6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Style w:val="Strong"/>
          <w:rFonts w:ascii="Arial" w:hAnsi="Arial" w:cs="Arial"/>
          <w:color w:val="43464D"/>
          <w:sz w:val="28"/>
          <w:szCs w:val="28"/>
        </w:rPr>
        <w:t>Project</w:t>
      </w:r>
      <w:r w:rsidR="008230FF" w:rsidRPr="008230FF">
        <w:rPr>
          <w:rStyle w:val="Strong"/>
          <w:rFonts w:ascii="Arial" w:hAnsi="Arial" w:cs="Arial"/>
          <w:color w:val="43464D"/>
          <w:sz w:val="28"/>
          <w:szCs w:val="28"/>
        </w:rPr>
        <w:t xml:space="preserve"> Eligibility:</w:t>
      </w:r>
    </w:p>
    <w:p w14:paraId="31E1E3F3" w14:textId="6F6E4458" w:rsidR="00252141" w:rsidRPr="00252141" w:rsidRDefault="00252141" w:rsidP="002521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D7545">
        <w:rPr>
          <w:rFonts w:ascii="Arial" w:hAnsi="Arial" w:cs="Arial"/>
          <w:color w:val="43464D"/>
        </w:rPr>
        <w:t>Projects must be carried out under the supervision of a Radford University faculty mentor.</w:t>
      </w:r>
    </w:p>
    <w:p w14:paraId="3A5FA75F" w14:textId="35F923DF" w:rsidR="008D7545" w:rsidRDefault="004D25DE" w:rsidP="004D25D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D7545">
        <w:rPr>
          <w:rFonts w:ascii="Arial" w:hAnsi="Arial" w:cs="Arial"/>
          <w:color w:val="43464D"/>
        </w:rPr>
        <w:t>Proposals must get Institutional Review Board approval when necessary.</w:t>
      </w:r>
    </w:p>
    <w:p w14:paraId="659B3B5B" w14:textId="77777777" w:rsidR="00603805" w:rsidRDefault="00603805" w:rsidP="0060380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</w:p>
    <w:p w14:paraId="391791CB" w14:textId="341A30E9" w:rsidR="00603805" w:rsidRPr="008230FF" w:rsidRDefault="00603805" w:rsidP="0060380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Style w:val="Strong"/>
          <w:rFonts w:ascii="Arial" w:hAnsi="Arial" w:cs="Arial"/>
          <w:color w:val="43464D"/>
          <w:sz w:val="28"/>
          <w:szCs w:val="28"/>
        </w:rPr>
        <w:t>Common</w:t>
      </w:r>
      <w:r w:rsidRPr="008230FF">
        <w:rPr>
          <w:rStyle w:val="Strong"/>
          <w:rFonts w:ascii="Arial" w:hAnsi="Arial" w:cs="Arial"/>
          <w:color w:val="43464D"/>
          <w:sz w:val="28"/>
          <w:szCs w:val="28"/>
        </w:rPr>
        <w:t xml:space="preserve"> Eligibility</w:t>
      </w:r>
      <w:r>
        <w:rPr>
          <w:rStyle w:val="Strong"/>
          <w:rFonts w:ascii="Arial" w:hAnsi="Arial" w:cs="Arial"/>
          <w:color w:val="43464D"/>
          <w:sz w:val="28"/>
          <w:szCs w:val="28"/>
        </w:rPr>
        <w:t xml:space="preserve"> Questions</w:t>
      </w:r>
      <w:r w:rsidRPr="008230FF">
        <w:rPr>
          <w:rStyle w:val="Strong"/>
          <w:rFonts w:ascii="Arial" w:hAnsi="Arial" w:cs="Arial"/>
          <w:color w:val="43464D"/>
          <w:sz w:val="28"/>
          <w:szCs w:val="28"/>
        </w:rPr>
        <w:t>:</w:t>
      </w:r>
    </w:p>
    <w:p w14:paraId="5840E6BF" w14:textId="0AC14E23" w:rsidR="00603805" w:rsidRDefault="00603805" w:rsidP="0060380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Multiple students can author a single proposal</w:t>
      </w:r>
      <w:r w:rsidR="00722F31">
        <w:rPr>
          <w:rFonts w:ascii="Arial" w:hAnsi="Arial" w:cs="Arial"/>
          <w:color w:val="43464D"/>
        </w:rPr>
        <w:t xml:space="preserve"> and split the stipend</w:t>
      </w:r>
      <w:r w:rsidRPr="008D7545">
        <w:rPr>
          <w:rFonts w:ascii="Arial" w:hAnsi="Arial" w:cs="Arial"/>
          <w:color w:val="43464D"/>
        </w:rPr>
        <w:t>.</w:t>
      </w:r>
    </w:p>
    <w:p w14:paraId="1A8D32A6" w14:textId="1AAC0EF0" w:rsidR="00FB1EFD" w:rsidRDefault="00FB1EFD" w:rsidP="0060380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 xml:space="preserve">Likewise multiple </w:t>
      </w:r>
      <w:r w:rsidR="00811273">
        <w:rPr>
          <w:rFonts w:ascii="Arial" w:hAnsi="Arial" w:cs="Arial"/>
          <w:color w:val="43464D"/>
        </w:rPr>
        <w:t>faculty can mentor a project and split the stipend.</w:t>
      </w:r>
    </w:p>
    <w:p w14:paraId="212EEC65" w14:textId="1EBFBC2A" w:rsidR="00811273" w:rsidRDefault="00811273" w:rsidP="0060380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If faculty sponsor more than one proposal that gets funded, they are only awarded one stipend.</w:t>
      </w:r>
    </w:p>
    <w:p w14:paraId="75686B64" w14:textId="70F9399B" w:rsidR="00722F31" w:rsidRDefault="00722F31" w:rsidP="0060380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Projects can be done anywhere, including outside the United States.</w:t>
      </w:r>
    </w:p>
    <w:p w14:paraId="3ECE0C44" w14:textId="7D8F4AFB" w:rsidR="001404AF" w:rsidRDefault="001404AF" w:rsidP="0060380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lastRenderedPageBreak/>
        <w:t>If you have time conflicts with the zoom meetings it is acceptable, just communicate and work with the OURS staff.</w:t>
      </w:r>
    </w:p>
    <w:p w14:paraId="6EDE49CC" w14:textId="2C0A729C" w:rsidR="007973B3" w:rsidRDefault="007973B3" w:rsidP="0060380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 xml:space="preserve">The ten weeks </w:t>
      </w:r>
      <w:r w:rsidR="009E040A">
        <w:rPr>
          <w:rFonts w:ascii="Arial" w:hAnsi="Arial" w:cs="Arial"/>
          <w:color w:val="43464D"/>
        </w:rPr>
        <w:t xml:space="preserve">does not need to be </w:t>
      </w:r>
      <w:r w:rsidR="00811273">
        <w:rPr>
          <w:rFonts w:ascii="Arial" w:hAnsi="Arial" w:cs="Arial"/>
          <w:color w:val="43464D"/>
        </w:rPr>
        <w:t>consecutive;</w:t>
      </w:r>
      <w:r w:rsidR="009E040A">
        <w:rPr>
          <w:rFonts w:ascii="Arial" w:hAnsi="Arial" w:cs="Arial"/>
          <w:color w:val="43464D"/>
        </w:rPr>
        <w:t xml:space="preserve"> summer vacations are healthy and encouraged.</w:t>
      </w:r>
    </w:p>
    <w:p w14:paraId="26304B1F" w14:textId="77777777" w:rsidR="00166DFD" w:rsidRPr="008D7545" w:rsidRDefault="00166DFD" w:rsidP="00833F6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</w:p>
    <w:p w14:paraId="4F924DFD" w14:textId="1CDCE6FF" w:rsidR="004D25DE" w:rsidRPr="00521543" w:rsidRDefault="004D25DE" w:rsidP="004D25D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Style w:val="Strong"/>
          <w:rFonts w:ascii="Arial" w:hAnsi="Arial" w:cs="Arial"/>
          <w:color w:val="43464D"/>
        </w:rPr>
        <w:t xml:space="preserve">The complete application must be submitted by midnight </w:t>
      </w:r>
      <w:r w:rsidR="00B54867">
        <w:rPr>
          <w:rStyle w:val="Strong"/>
          <w:rFonts w:ascii="Arial" w:hAnsi="Arial" w:cs="Arial"/>
          <w:color w:val="43464D"/>
        </w:rPr>
        <w:t>February 1</w:t>
      </w:r>
      <w:r w:rsidR="009E040A">
        <w:rPr>
          <w:rStyle w:val="Strong"/>
          <w:rFonts w:ascii="Arial" w:hAnsi="Arial" w:cs="Arial"/>
          <w:color w:val="43464D"/>
        </w:rPr>
        <w:t>1</w:t>
      </w:r>
      <w:r w:rsidR="00B54867">
        <w:rPr>
          <w:rStyle w:val="Strong"/>
          <w:rFonts w:ascii="Arial" w:hAnsi="Arial" w:cs="Arial"/>
          <w:color w:val="43464D"/>
        </w:rPr>
        <w:t>, 202</w:t>
      </w:r>
      <w:r w:rsidR="009E040A">
        <w:rPr>
          <w:rStyle w:val="Strong"/>
          <w:rFonts w:ascii="Arial" w:hAnsi="Arial" w:cs="Arial"/>
          <w:color w:val="43464D"/>
        </w:rPr>
        <w:t>6</w:t>
      </w:r>
      <w:r w:rsidRPr="00521543">
        <w:rPr>
          <w:rStyle w:val="Strong"/>
          <w:rFonts w:ascii="Arial" w:hAnsi="Arial" w:cs="Arial"/>
          <w:color w:val="43464D"/>
        </w:rPr>
        <w:t>.</w:t>
      </w:r>
    </w:p>
    <w:p w14:paraId="3AC6C5AB" w14:textId="77777777" w:rsidR="004D25DE" w:rsidRPr="00521543" w:rsidRDefault="004D25DE" w:rsidP="004D25D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> </w:t>
      </w:r>
    </w:p>
    <w:p w14:paraId="7699F407" w14:textId="77777777" w:rsidR="004D25DE" w:rsidRPr="00521543" w:rsidRDefault="004D25DE" w:rsidP="00833F60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3464D"/>
          <w:sz w:val="28"/>
          <w:szCs w:val="28"/>
        </w:rPr>
      </w:pPr>
      <w:r w:rsidRPr="00521543">
        <w:rPr>
          <w:rStyle w:val="Strong"/>
          <w:rFonts w:ascii="Arial" w:hAnsi="Arial" w:cs="Arial"/>
          <w:color w:val="43464D"/>
          <w:sz w:val="28"/>
          <w:szCs w:val="28"/>
        </w:rPr>
        <w:t>Proposal:</w:t>
      </w:r>
    </w:p>
    <w:p w14:paraId="24040A1E" w14:textId="1DB20C69" w:rsidR="00A7245E" w:rsidRPr="00521543" w:rsidRDefault="004D25DE" w:rsidP="00A7245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 xml:space="preserve">A professional project proposal must be submitted to OURS through </w:t>
      </w:r>
      <w:r w:rsidR="00B52F7E">
        <w:rPr>
          <w:rFonts w:ascii="Arial" w:hAnsi="Arial" w:cs="Arial"/>
          <w:color w:val="43464D"/>
        </w:rPr>
        <w:t>Qualtrics</w:t>
      </w:r>
      <w:r w:rsidRPr="00521543">
        <w:rPr>
          <w:rFonts w:ascii="Arial" w:hAnsi="Arial" w:cs="Arial"/>
          <w:color w:val="43464D"/>
        </w:rPr>
        <w:t xml:space="preserve"> by </w:t>
      </w:r>
      <w:r w:rsidR="00B54867">
        <w:rPr>
          <w:rFonts w:ascii="Arial" w:hAnsi="Arial" w:cs="Arial"/>
          <w:color w:val="43464D"/>
        </w:rPr>
        <w:t>midnight February 1</w:t>
      </w:r>
      <w:r w:rsidR="00FB1EFD">
        <w:rPr>
          <w:rFonts w:ascii="Arial" w:hAnsi="Arial" w:cs="Arial"/>
          <w:color w:val="43464D"/>
        </w:rPr>
        <w:t>1</w:t>
      </w:r>
      <w:r w:rsidR="00B54867">
        <w:rPr>
          <w:rFonts w:ascii="Arial" w:hAnsi="Arial" w:cs="Arial"/>
          <w:color w:val="43464D"/>
        </w:rPr>
        <w:t>, 202</w:t>
      </w:r>
      <w:r w:rsidR="00FB1EFD">
        <w:rPr>
          <w:rFonts w:ascii="Arial" w:hAnsi="Arial" w:cs="Arial"/>
          <w:color w:val="43464D"/>
        </w:rPr>
        <w:t>6</w:t>
      </w:r>
      <w:r w:rsidRPr="00521543">
        <w:rPr>
          <w:rFonts w:ascii="Arial" w:hAnsi="Arial" w:cs="Arial"/>
          <w:color w:val="43464D"/>
        </w:rPr>
        <w:t>. The proposal must be clearly written with minimal use of jargon for a</w:t>
      </w:r>
      <w:r w:rsidR="00FB1EFD">
        <w:rPr>
          <w:rFonts w:ascii="Arial" w:hAnsi="Arial" w:cs="Arial"/>
          <w:color w:val="43464D"/>
        </w:rPr>
        <w:t>n educated</w:t>
      </w:r>
      <w:r w:rsidRPr="00521543">
        <w:rPr>
          <w:rFonts w:ascii="Arial" w:hAnsi="Arial" w:cs="Arial"/>
          <w:color w:val="43464D"/>
        </w:rPr>
        <w:t xml:space="preserve"> general audience.</w:t>
      </w:r>
      <w:r w:rsidR="00617EEF" w:rsidRPr="00521543">
        <w:rPr>
          <w:rFonts w:ascii="Arial" w:hAnsi="Arial" w:cs="Arial"/>
          <w:color w:val="43464D"/>
        </w:rPr>
        <w:t xml:space="preserve"> </w:t>
      </w:r>
      <w:r w:rsidR="00DC13F5">
        <w:rPr>
          <w:rFonts w:ascii="Arial" w:hAnsi="Arial" w:cs="Arial"/>
          <w:color w:val="43464D"/>
        </w:rPr>
        <w:t xml:space="preserve">Students must </w:t>
      </w:r>
      <w:r w:rsidR="00617EEF" w:rsidRPr="00521543">
        <w:rPr>
          <w:rFonts w:ascii="Arial" w:hAnsi="Arial" w:cs="Arial"/>
          <w:color w:val="43464D"/>
        </w:rPr>
        <w:t>writ</w:t>
      </w:r>
      <w:r w:rsidR="00DC13F5">
        <w:rPr>
          <w:rFonts w:ascii="Arial" w:hAnsi="Arial" w:cs="Arial"/>
          <w:color w:val="43464D"/>
        </w:rPr>
        <w:t>e</w:t>
      </w:r>
      <w:r w:rsidR="00617EEF" w:rsidRPr="00521543">
        <w:rPr>
          <w:rFonts w:ascii="Arial" w:hAnsi="Arial" w:cs="Arial"/>
          <w:color w:val="43464D"/>
        </w:rPr>
        <w:t xml:space="preserve"> </w:t>
      </w:r>
      <w:r w:rsidR="00DC13F5">
        <w:rPr>
          <w:rFonts w:ascii="Arial" w:hAnsi="Arial" w:cs="Arial"/>
          <w:color w:val="43464D"/>
        </w:rPr>
        <w:t>proposals</w:t>
      </w:r>
      <w:r w:rsidR="00617EEF" w:rsidRPr="00521543">
        <w:rPr>
          <w:rFonts w:ascii="Arial" w:hAnsi="Arial" w:cs="Arial"/>
          <w:color w:val="43464D"/>
        </w:rPr>
        <w:t xml:space="preserve"> with significant input and guidance from the faculty mentor(s).</w:t>
      </w:r>
      <w:r w:rsidR="00183814">
        <w:rPr>
          <w:rFonts w:ascii="Arial" w:hAnsi="Arial" w:cs="Arial"/>
          <w:color w:val="43464D"/>
        </w:rPr>
        <w:t xml:space="preserve"> </w:t>
      </w:r>
      <w:r w:rsidRPr="00521543">
        <w:rPr>
          <w:rFonts w:ascii="Arial" w:hAnsi="Arial" w:cs="Arial"/>
          <w:color w:val="43464D"/>
        </w:rPr>
        <w:t xml:space="preserve">Proposals </w:t>
      </w:r>
      <w:r w:rsidR="005D54A3">
        <w:rPr>
          <w:rFonts w:ascii="Arial" w:hAnsi="Arial" w:cs="Arial"/>
          <w:color w:val="43464D"/>
        </w:rPr>
        <w:t xml:space="preserve">must use the template on </w:t>
      </w:r>
      <w:r w:rsidR="005D54A3" w:rsidRPr="00521543">
        <w:rPr>
          <w:rFonts w:ascii="Arial" w:hAnsi="Arial" w:cs="Arial"/>
          <w:color w:val="43464D"/>
        </w:rPr>
        <w:t>the OURS webpage</w:t>
      </w:r>
      <w:r w:rsidR="005D54A3">
        <w:rPr>
          <w:rFonts w:ascii="Arial" w:hAnsi="Arial" w:cs="Arial"/>
          <w:color w:val="43464D"/>
        </w:rPr>
        <w:t xml:space="preserve"> and </w:t>
      </w:r>
      <w:r w:rsidRPr="00521543">
        <w:rPr>
          <w:rFonts w:ascii="Arial" w:hAnsi="Arial" w:cs="Arial"/>
          <w:color w:val="43464D"/>
        </w:rPr>
        <w:t xml:space="preserve">not exceed </w:t>
      </w:r>
      <w:r w:rsidR="00B54867">
        <w:rPr>
          <w:rFonts w:ascii="Arial" w:hAnsi="Arial" w:cs="Arial"/>
          <w:color w:val="43464D"/>
        </w:rPr>
        <w:t>1200 words in length</w:t>
      </w:r>
      <w:r w:rsidR="005D54A3">
        <w:rPr>
          <w:rFonts w:ascii="Arial" w:hAnsi="Arial" w:cs="Arial"/>
          <w:color w:val="43464D"/>
        </w:rPr>
        <w:t xml:space="preserve">. </w:t>
      </w:r>
      <w:r w:rsidR="006C47C9" w:rsidRPr="00521543">
        <w:rPr>
          <w:rFonts w:ascii="Arial" w:hAnsi="Arial" w:cs="Arial"/>
          <w:color w:val="43464D"/>
        </w:rPr>
        <w:t>The faculty mentor should help plan the project, assist with the proposal</w:t>
      </w:r>
      <w:r w:rsidR="003F092B">
        <w:rPr>
          <w:rFonts w:ascii="Arial" w:hAnsi="Arial" w:cs="Arial"/>
          <w:color w:val="43464D"/>
        </w:rPr>
        <w:t>,</w:t>
      </w:r>
      <w:r w:rsidR="006C47C9" w:rsidRPr="00521543">
        <w:rPr>
          <w:rFonts w:ascii="Arial" w:hAnsi="Arial" w:cs="Arial"/>
          <w:color w:val="43464D"/>
        </w:rPr>
        <w:t xml:space="preserve"> and actively participate in the project’s implementation.</w:t>
      </w:r>
      <w:r w:rsidR="00A7245E" w:rsidRPr="00A7245E">
        <w:rPr>
          <w:rFonts w:ascii="Arial" w:hAnsi="Arial" w:cs="Arial"/>
          <w:color w:val="43464D"/>
        </w:rPr>
        <w:t xml:space="preserve"> </w:t>
      </w:r>
      <w:r w:rsidR="00A7245E" w:rsidRPr="00521543">
        <w:rPr>
          <w:rFonts w:ascii="Arial" w:hAnsi="Arial" w:cs="Arial"/>
          <w:color w:val="43464D"/>
        </w:rPr>
        <w:t>Students are highly encouraged to make an appointment to visit the Office of Undergraduate Research in Whitt 11</w:t>
      </w:r>
      <w:r w:rsidR="0025277E">
        <w:rPr>
          <w:rFonts w:ascii="Arial" w:hAnsi="Arial" w:cs="Arial"/>
          <w:color w:val="43464D"/>
        </w:rPr>
        <w:t>8</w:t>
      </w:r>
      <w:r w:rsidR="00A7245E" w:rsidRPr="00521543">
        <w:rPr>
          <w:rFonts w:ascii="Arial" w:hAnsi="Arial" w:cs="Arial"/>
          <w:color w:val="43464D"/>
        </w:rPr>
        <w:t xml:space="preserve"> for feedback on their drafted proposal (ours@radford.edu).</w:t>
      </w:r>
    </w:p>
    <w:p w14:paraId="5A3E337A" w14:textId="7D000C87" w:rsidR="004D25DE" w:rsidRDefault="004D25DE" w:rsidP="004D25D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</w:p>
    <w:p w14:paraId="035CA27B" w14:textId="5433DB80" w:rsidR="00314471" w:rsidRPr="00521543" w:rsidRDefault="00314471" w:rsidP="004D25D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33F60">
        <w:rPr>
          <w:rFonts w:ascii="Arial" w:hAnsi="Arial" w:cs="Arial"/>
          <w:b/>
          <w:bCs/>
          <w:color w:val="43464D"/>
        </w:rPr>
        <w:t>Proposal Section</w:t>
      </w:r>
      <w:r w:rsidR="0067285F">
        <w:rPr>
          <w:rFonts w:ascii="Arial" w:hAnsi="Arial" w:cs="Arial"/>
          <w:b/>
          <w:bCs/>
          <w:color w:val="43464D"/>
        </w:rPr>
        <w:t xml:space="preserve"> Descriptions</w:t>
      </w:r>
      <w:r>
        <w:rPr>
          <w:rFonts w:ascii="Arial" w:hAnsi="Arial" w:cs="Arial"/>
          <w:color w:val="43464D"/>
        </w:rPr>
        <w:t>:</w:t>
      </w:r>
    </w:p>
    <w:p w14:paraId="41B85E53" w14:textId="77777777" w:rsidR="008D7545" w:rsidRDefault="00867B9F" w:rsidP="004D25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>Title Page</w:t>
      </w:r>
    </w:p>
    <w:p w14:paraId="1FC2028E" w14:textId="2EA7B46B" w:rsidR="0061129E" w:rsidRDefault="00C74DA0" w:rsidP="004D25DE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See proposal template for details</w:t>
      </w:r>
      <w:r w:rsidR="00FC072B">
        <w:rPr>
          <w:rFonts w:ascii="Arial" w:hAnsi="Arial" w:cs="Arial"/>
          <w:color w:val="43464D"/>
        </w:rPr>
        <w:t>.</w:t>
      </w:r>
    </w:p>
    <w:p w14:paraId="7B48E7FB" w14:textId="15DA7C50" w:rsidR="008D7545" w:rsidRDefault="00FC072B" w:rsidP="004D25DE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D</w:t>
      </w:r>
      <w:r w:rsidR="001E7FE7" w:rsidRPr="008D7545">
        <w:rPr>
          <w:rFonts w:ascii="Arial" w:hAnsi="Arial" w:cs="Arial"/>
          <w:color w:val="43464D"/>
        </w:rPr>
        <w:t>o not count</w:t>
      </w:r>
      <w:r w:rsidR="00221DF8">
        <w:rPr>
          <w:rFonts w:ascii="Arial" w:hAnsi="Arial" w:cs="Arial"/>
          <w:color w:val="43464D"/>
        </w:rPr>
        <w:t xml:space="preserve"> the title page</w:t>
      </w:r>
      <w:r w:rsidR="001E7FE7" w:rsidRPr="008D7545">
        <w:rPr>
          <w:rFonts w:ascii="Arial" w:hAnsi="Arial" w:cs="Arial"/>
          <w:color w:val="43464D"/>
        </w:rPr>
        <w:t xml:space="preserve"> toward the </w:t>
      </w:r>
      <w:r w:rsidR="00B54867">
        <w:rPr>
          <w:rFonts w:ascii="Arial" w:hAnsi="Arial" w:cs="Arial"/>
          <w:color w:val="43464D"/>
        </w:rPr>
        <w:t>word count</w:t>
      </w:r>
      <w:r w:rsidR="001E7FE7" w:rsidRPr="008D7545">
        <w:rPr>
          <w:rFonts w:ascii="Arial" w:hAnsi="Arial" w:cs="Arial"/>
          <w:color w:val="43464D"/>
        </w:rPr>
        <w:t>.</w:t>
      </w:r>
    </w:p>
    <w:p w14:paraId="61DFE0C7" w14:textId="77777777" w:rsidR="008D7545" w:rsidRDefault="00867B9F" w:rsidP="004D25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D7545">
        <w:rPr>
          <w:rFonts w:ascii="Arial" w:hAnsi="Arial" w:cs="Arial"/>
          <w:color w:val="43464D"/>
        </w:rPr>
        <w:t>Project Summary</w:t>
      </w:r>
      <w:r w:rsidR="008B5633" w:rsidRPr="008D7545">
        <w:rPr>
          <w:rFonts w:ascii="Arial" w:hAnsi="Arial" w:cs="Arial"/>
          <w:color w:val="43464D"/>
        </w:rPr>
        <w:t xml:space="preserve"> (~1/3 of a page)</w:t>
      </w:r>
    </w:p>
    <w:p w14:paraId="2288809F" w14:textId="31D06347" w:rsidR="00922C81" w:rsidRDefault="00AD0153" w:rsidP="00AD015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D7545">
        <w:rPr>
          <w:rFonts w:ascii="Arial" w:hAnsi="Arial" w:cs="Arial"/>
          <w:color w:val="43464D"/>
        </w:rPr>
        <w:t>I</w:t>
      </w:r>
      <w:r w:rsidR="00867B9F" w:rsidRPr="008D7545">
        <w:rPr>
          <w:rFonts w:ascii="Arial" w:hAnsi="Arial" w:cs="Arial"/>
          <w:color w:val="43464D"/>
        </w:rPr>
        <w:t xml:space="preserve">nclude general purpose, </w:t>
      </w:r>
      <w:r w:rsidR="0096507D" w:rsidRPr="008D7545">
        <w:rPr>
          <w:rFonts w:ascii="Arial" w:hAnsi="Arial" w:cs="Arial"/>
          <w:color w:val="43464D"/>
        </w:rPr>
        <w:t>explicit</w:t>
      </w:r>
      <w:r w:rsidR="00867B9F" w:rsidRPr="008D7545">
        <w:rPr>
          <w:rFonts w:ascii="Arial" w:hAnsi="Arial" w:cs="Arial"/>
          <w:color w:val="43464D"/>
        </w:rPr>
        <w:t xml:space="preserve"> goals, </w:t>
      </w:r>
      <w:r w:rsidR="00F66E14" w:rsidRPr="008D7545">
        <w:rPr>
          <w:rFonts w:ascii="Arial" w:hAnsi="Arial" w:cs="Arial"/>
          <w:color w:val="43464D"/>
        </w:rPr>
        <w:t>plan of implementation</w:t>
      </w:r>
      <w:r w:rsidR="00867B9F" w:rsidRPr="008D7545">
        <w:rPr>
          <w:rFonts w:ascii="Arial" w:hAnsi="Arial" w:cs="Arial"/>
          <w:color w:val="43464D"/>
        </w:rPr>
        <w:t>, and significance</w:t>
      </w:r>
      <w:r w:rsidR="00654EC1">
        <w:rPr>
          <w:rFonts w:ascii="Arial" w:hAnsi="Arial" w:cs="Arial"/>
          <w:color w:val="43464D"/>
        </w:rPr>
        <w:t xml:space="preserve"> of the project</w:t>
      </w:r>
      <w:r w:rsidR="00867B9F" w:rsidRPr="008D7545">
        <w:rPr>
          <w:rFonts w:ascii="Arial" w:hAnsi="Arial" w:cs="Arial"/>
          <w:color w:val="43464D"/>
        </w:rPr>
        <w:t xml:space="preserve">. </w:t>
      </w:r>
    </w:p>
    <w:p w14:paraId="0D9779BD" w14:textId="30332A3B" w:rsidR="009F29EA" w:rsidRPr="000211ED" w:rsidRDefault="009820E8" w:rsidP="00AD015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0211ED">
        <w:rPr>
          <w:rFonts w:ascii="Arial" w:hAnsi="Arial" w:cs="Arial"/>
          <w:color w:val="43464D"/>
        </w:rPr>
        <w:t xml:space="preserve">Explain the project using </w:t>
      </w:r>
      <w:r w:rsidR="00867B9F" w:rsidRPr="000211ED">
        <w:rPr>
          <w:rFonts w:ascii="Arial" w:hAnsi="Arial" w:cs="Arial"/>
          <w:color w:val="43464D"/>
        </w:rPr>
        <w:t>specific</w:t>
      </w:r>
      <w:r w:rsidR="000211ED" w:rsidRPr="000211ED">
        <w:rPr>
          <w:rFonts w:ascii="Arial" w:hAnsi="Arial" w:cs="Arial"/>
          <w:color w:val="43464D"/>
        </w:rPr>
        <w:t xml:space="preserve"> details</w:t>
      </w:r>
      <w:r w:rsidR="009F29EA" w:rsidRPr="000211ED">
        <w:rPr>
          <w:rFonts w:ascii="Arial" w:hAnsi="Arial" w:cs="Arial"/>
          <w:color w:val="43464D"/>
        </w:rPr>
        <w:t>.</w:t>
      </w:r>
    </w:p>
    <w:p w14:paraId="26FC8994" w14:textId="7C323960" w:rsidR="008D7545" w:rsidRDefault="00527E0D" w:rsidP="00AD015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Write a s</w:t>
      </w:r>
      <w:r w:rsidR="00867B9F" w:rsidRPr="008D7545">
        <w:rPr>
          <w:rFonts w:ascii="Arial" w:hAnsi="Arial" w:cs="Arial"/>
          <w:color w:val="43464D"/>
        </w:rPr>
        <w:t>ingle paragrap</w:t>
      </w:r>
      <w:r w:rsidR="009F29EA">
        <w:rPr>
          <w:rFonts w:ascii="Arial" w:hAnsi="Arial" w:cs="Arial"/>
          <w:color w:val="43464D"/>
        </w:rPr>
        <w:t>h</w:t>
      </w:r>
      <w:r>
        <w:rPr>
          <w:rFonts w:ascii="Arial" w:hAnsi="Arial" w:cs="Arial"/>
          <w:color w:val="43464D"/>
        </w:rPr>
        <w:t xml:space="preserve"> summary</w:t>
      </w:r>
    </w:p>
    <w:p w14:paraId="5601B93E" w14:textId="77777777" w:rsidR="008D7545" w:rsidRDefault="00AD0153" w:rsidP="00AD015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D7545">
        <w:rPr>
          <w:rFonts w:ascii="Arial" w:hAnsi="Arial" w:cs="Arial"/>
          <w:color w:val="43464D"/>
        </w:rPr>
        <w:t>Significance and Objectives</w:t>
      </w:r>
      <w:r w:rsidR="008B5633" w:rsidRPr="008D7545">
        <w:rPr>
          <w:rFonts w:ascii="Arial" w:hAnsi="Arial" w:cs="Arial"/>
          <w:color w:val="43464D"/>
        </w:rPr>
        <w:t xml:space="preserve"> (~2/3 of a page)</w:t>
      </w:r>
    </w:p>
    <w:p w14:paraId="5FE23A52" w14:textId="1E35B220" w:rsidR="009F29EA" w:rsidRDefault="00E779EB" w:rsidP="004D25DE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E</w:t>
      </w:r>
      <w:r w:rsidR="00AD0153" w:rsidRPr="008D7545">
        <w:rPr>
          <w:rFonts w:ascii="Arial" w:hAnsi="Arial" w:cs="Arial"/>
          <w:color w:val="43464D"/>
        </w:rPr>
        <w:t xml:space="preserve">xplain the </w:t>
      </w:r>
      <w:r w:rsidR="00F66E14" w:rsidRPr="008D7545">
        <w:rPr>
          <w:rFonts w:ascii="Arial" w:hAnsi="Arial" w:cs="Arial"/>
          <w:color w:val="43464D"/>
        </w:rPr>
        <w:t xml:space="preserve">scope of the </w:t>
      </w:r>
      <w:r w:rsidR="0092517F" w:rsidRPr="008D7545">
        <w:rPr>
          <w:rFonts w:ascii="Arial" w:hAnsi="Arial" w:cs="Arial"/>
          <w:color w:val="43464D"/>
        </w:rPr>
        <w:t xml:space="preserve">specific </w:t>
      </w:r>
      <w:r w:rsidR="00F66E14" w:rsidRPr="008D7545">
        <w:rPr>
          <w:rFonts w:ascii="Arial" w:hAnsi="Arial" w:cs="Arial"/>
          <w:color w:val="43464D"/>
        </w:rPr>
        <w:t>research question</w:t>
      </w:r>
      <w:r w:rsidR="00AD0153" w:rsidRPr="008D7545">
        <w:rPr>
          <w:rFonts w:ascii="Arial" w:hAnsi="Arial" w:cs="Arial"/>
          <w:color w:val="43464D"/>
        </w:rPr>
        <w:t xml:space="preserve"> </w:t>
      </w:r>
      <w:r w:rsidR="009F29EA">
        <w:rPr>
          <w:rFonts w:ascii="Arial" w:hAnsi="Arial" w:cs="Arial"/>
          <w:color w:val="43464D"/>
        </w:rPr>
        <w:t xml:space="preserve">or </w:t>
      </w:r>
      <w:r w:rsidR="009F29EA" w:rsidRPr="008D7545">
        <w:rPr>
          <w:rFonts w:ascii="Arial" w:hAnsi="Arial" w:cs="Arial"/>
          <w:color w:val="43464D"/>
        </w:rPr>
        <w:t xml:space="preserve">creative inquiry </w:t>
      </w:r>
      <w:r w:rsidR="00AD0153" w:rsidRPr="008D7545">
        <w:rPr>
          <w:rFonts w:ascii="Arial" w:hAnsi="Arial" w:cs="Arial"/>
          <w:color w:val="43464D"/>
        </w:rPr>
        <w:t xml:space="preserve">and the associated objectives. </w:t>
      </w:r>
    </w:p>
    <w:p w14:paraId="44CAF7E1" w14:textId="0CFF3F6F" w:rsidR="008D7545" w:rsidRDefault="00AD0153" w:rsidP="004D25DE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D7545">
        <w:rPr>
          <w:rFonts w:ascii="Arial" w:hAnsi="Arial" w:cs="Arial"/>
          <w:color w:val="43464D"/>
        </w:rPr>
        <w:t>Explain why it is important.</w:t>
      </w:r>
    </w:p>
    <w:p w14:paraId="482E9877" w14:textId="77777777" w:rsidR="008D7545" w:rsidRDefault="00AD0153" w:rsidP="004D25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D7545">
        <w:rPr>
          <w:rFonts w:ascii="Arial" w:hAnsi="Arial" w:cs="Arial"/>
          <w:color w:val="43464D"/>
        </w:rPr>
        <w:t>Background</w:t>
      </w:r>
      <w:r w:rsidR="00F66E14" w:rsidRPr="008D7545">
        <w:rPr>
          <w:rFonts w:ascii="Arial" w:hAnsi="Arial" w:cs="Arial"/>
          <w:color w:val="43464D"/>
        </w:rPr>
        <w:t xml:space="preserve"> Information</w:t>
      </w:r>
      <w:r w:rsidRPr="008D7545">
        <w:rPr>
          <w:rFonts w:ascii="Arial" w:hAnsi="Arial" w:cs="Arial"/>
          <w:color w:val="43464D"/>
        </w:rPr>
        <w:t>/Literature Review and Preliminary Results</w:t>
      </w:r>
      <w:r w:rsidR="008B5633" w:rsidRPr="008D7545">
        <w:rPr>
          <w:rFonts w:ascii="Arial" w:hAnsi="Arial" w:cs="Arial"/>
          <w:color w:val="43464D"/>
        </w:rPr>
        <w:t xml:space="preserve"> (~1/3 of a page)</w:t>
      </w:r>
    </w:p>
    <w:p w14:paraId="310C7727" w14:textId="5D75B731" w:rsidR="008571DE" w:rsidRDefault="00987A10" w:rsidP="004D25DE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 xml:space="preserve">Include </w:t>
      </w:r>
      <w:r w:rsidR="007868C6">
        <w:rPr>
          <w:rFonts w:ascii="Arial" w:hAnsi="Arial" w:cs="Arial"/>
          <w:color w:val="43464D"/>
        </w:rPr>
        <w:t xml:space="preserve">any background information reviewers outside </w:t>
      </w:r>
      <w:r w:rsidR="00E356A8">
        <w:rPr>
          <w:rFonts w:ascii="Arial" w:hAnsi="Arial" w:cs="Arial"/>
          <w:color w:val="43464D"/>
        </w:rPr>
        <w:t>your</w:t>
      </w:r>
      <w:r w:rsidR="007868C6">
        <w:rPr>
          <w:rFonts w:ascii="Arial" w:hAnsi="Arial" w:cs="Arial"/>
          <w:color w:val="43464D"/>
        </w:rPr>
        <w:t xml:space="preserve"> </w:t>
      </w:r>
      <w:r w:rsidR="00A7245E">
        <w:rPr>
          <w:rFonts w:ascii="Arial" w:hAnsi="Arial" w:cs="Arial"/>
          <w:color w:val="43464D"/>
        </w:rPr>
        <w:t>discipline</w:t>
      </w:r>
      <w:r w:rsidR="007868C6">
        <w:rPr>
          <w:rFonts w:ascii="Arial" w:hAnsi="Arial" w:cs="Arial"/>
          <w:color w:val="43464D"/>
        </w:rPr>
        <w:t xml:space="preserve"> would need to understand the project.</w:t>
      </w:r>
    </w:p>
    <w:p w14:paraId="293C28F2" w14:textId="6B895694" w:rsidR="00215B79" w:rsidRDefault="00215B79" w:rsidP="004D25DE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lastRenderedPageBreak/>
        <w:t xml:space="preserve">Demonstrate your expertise </w:t>
      </w:r>
      <w:r w:rsidR="001C1D1C">
        <w:rPr>
          <w:rFonts w:ascii="Arial" w:hAnsi="Arial" w:cs="Arial"/>
          <w:color w:val="43464D"/>
        </w:rPr>
        <w:t>in</w:t>
      </w:r>
      <w:r>
        <w:rPr>
          <w:rFonts w:ascii="Arial" w:hAnsi="Arial" w:cs="Arial"/>
          <w:color w:val="43464D"/>
        </w:rPr>
        <w:t xml:space="preserve"> </w:t>
      </w:r>
      <w:r w:rsidR="0068236A">
        <w:rPr>
          <w:rFonts w:ascii="Arial" w:hAnsi="Arial" w:cs="Arial"/>
          <w:color w:val="43464D"/>
        </w:rPr>
        <w:t>the topic.</w:t>
      </w:r>
    </w:p>
    <w:p w14:paraId="5E5BAEF1" w14:textId="02E6F1D3" w:rsidR="007C2150" w:rsidRDefault="0006314A" w:rsidP="004D25DE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Include p</w:t>
      </w:r>
      <w:r w:rsidR="00AD0153" w:rsidRPr="008D7545">
        <w:rPr>
          <w:rFonts w:ascii="Arial" w:hAnsi="Arial" w:cs="Arial"/>
          <w:color w:val="43464D"/>
        </w:rPr>
        <w:t xml:space="preserve">reliminary data/results </w:t>
      </w:r>
      <w:r>
        <w:rPr>
          <w:rFonts w:ascii="Arial" w:hAnsi="Arial" w:cs="Arial"/>
          <w:color w:val="43464D"/>
        </w:rPr>
        <w:t>i</w:t>
      </w:r>
      <w:r w:rsidR="007C2150">
        <w:rPr>
          <w:rFonts w:ascii="Arial" w:hAnsi="Arial" w:cs="Arial"/>
          <w:color w:val="43464D"/>
        </w:rPr>
        <w:t>f you have them.</w:t>
      </w:r>
    </w:p>
    <w:p w14:paraId="071E09F0" w14:textId="3746FD3E" w:rsidR="008D7545" w:rsidRDefault="007C2150" w:rsidP="00833F60">
      <w:pPr>
        <w:pStyle w:val="Normal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P</w:t>
      </w:r>
      <w:r w:rsidRPr="008D7545">
        <w:rPr>
          <w:rFonts w:ascii="Arial" w:hAnsi="Arial" w:cs="Arial"/>
          <w:color w:val="43464D"/>
        </w:rPr>
        <w:t xml:space="preserve">reliminary data/results </w:t>
      </w:r>
      <w:r w:rsidR="00966AB0">
        <w:rPr>
          <w:rFonts w:ascii="Arial" w:hAnsi="Arial" w:cs="Arial"/>
          <w:color w:val="43464D"/>
        </w:rPr>
        <w:t>are</w:t>
      </w:r>
      <w:r w:rsidR="00AD0153" w:rsidRPr="008D7545">
        <w:rPr>
          <w:rFonts w:ascii="Arial" w:hAnsi="Arial" w:cs="Arial"/>
          <w:color w:val="43464D"/>
        </w:rPr>
        <w:t xml:space="preserve"> not required</w:t>
      </w:r>
      <w:r w:rsidR="00966AB0">
        <w:rPr>
          <w:rFonts w:ascii="Arial" w:hAnsi="Arial" w:cs="Arial"/>
          <w:color w:val="43464D"/>
        </w:rPr>
        <w:t>.</w:t>
      </w:r>
      <w:r w:rsidR="00AD0153" w:rsidRPr="008D7545">
        <w:rPr>
          <w:rFonts w:ascii="Arial" w:hAnsi="Arial" w:cs="Arial"/>
          <w:color w:val="43464D"/>
        </w:rPr>
        <w:t xml:space="preserve"> </w:t>
      </w:r>
      <w:r w:rsidR="00966AB0">
        <w:rPr>
          <w:rFonts w:ascii="Arial" w:hAnsi="Arial" w:cs="Arial"/>
          <w:color w:val="43464D"/>
        </w:rPr>
        <w:t>N</w:t>
      </w:r>
      <w:r w:rsidR="00AD0153" w:rsidRPr="008D7545">
        <w:rPr>
          <w:rFonts w:ascii="Arial" w:hAnsi="Arial" w:cs="Arial"/>
          <w:color w:val="43464D"/>
        </w:rPr>
        <w:t>ew projects are encouraged.</w:t>
      </w:r>
    </w:p>
    <w:p w14:paraId="0409AE7F" w14:textId="77777777" w:rsidR="008D7545" w:rsidRDefault="00F66E14" w:rsidP="004D25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D7545">
        <w:rPr>
          <w:rFonts w:ascii="Arial" w:hAnsi="Arial" w:cs="Arial"/>
          <w:color w:val="43464D"/>
        </w:rPr>
        <w:t xml:space="preserve">Plan of Implementation </w:t>
      </w:r>
      <w:r w:rsidR="00867B9F" w:rsidRPr="008D7545">
        <w:rPr>
          <w:rFonts w:ascii="Arial" w:hAnsi="Arial" w:cs="Arial"/>
          <w:color w:val="43464D"/>
        </w:rPr>
        <w:t xml:space="preserve">and </w:t>
      </w:r>
      <w:r w:rsidR="00AD0153" w:rsidRPr="008D7545">
        <w:rPr>
          <w:rFonts w:ascii="Arial" w:hAnsi="Arial" w:cs="Arial"/>
          <w:color w:val="43464D"/>
        </w:rPr>
        <w:t>the Researcher’s Experience</w:t>
      </w:r>
      <w:r w:rsidR="008B5633" w:rsidRPr="008D7545">
        <w:rPr>
          <w:rFonts w:ascii="Arial" w:hAnsi="Arial" w:cs="Arial"/>
          <w:color w:val="43464D"/>
        </w:rPr>
        <w:t xml:space="preserve"> (~1/3 of a page)</w:t>
      </w:r>
    </w:p>
    <w:p w14:paraId="0539E674" w14:textId="7A0614DB" w:rsidR="00292113" w:rsidRDefault="00AC72B8" w:rsidP="004D25DE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W</w:t>
      </w:r>
      <w:r w:rsidR="00617EEF" w:rsidRPr="008D7545">
        <w:rPr>
          <w:rFonts w:ascii="Arial" w:hAnsi="Arial" w:cs="Arial"/>
          <w:color w:val="43464D"/>
        </w:rPr>
        <w:t xml:space="preserve">rite </w:t>
      </w:r>
      <w:r w:rsidR="001F42B0">
        <w:rPr>
          <w:rFonts w:ascii="Arial" w:hAnsi="Arial" w:cs="Arial"/>
          <w:color w:val="43464D"/>
        </w:rPr>
        <w:t>the</w:t>
      </w:r>
      <w:r w:rsidR="001F42B0" w:rsidRPr="008D7545">
        <w:rPr>
          <w:rFonts w:ascii="Arial" w:hAnsi="Arial" w:cs="Arial"/>
          <w:color w:val="43464D"/>
        </w:rPr>
        <w:t xml:space="preserve"> </w:t>
      </w:r>
      <w:r w:rsidR="00F66E14" w:rsidRPr="008D7545">
        <w:rPr>
          <w:rFonts w:ascii="Arial" w:hAnsi="Arial" w:cs="Arial"/>
          <w:color w:val="43464D"/>
        </w:rPr>
        <w:t xml:space="preserve">plan for implementing the project </w:t>
      </w:r>
      <w:r w:rsidR="006D4CC3">
        <w:rPr>
          <w:rFonts w:ascii="Arial" w:hAnsi="Arial" w:cs="Arial"/>
          <w:color w:val="43464D"/>
        </w:rPr>
        <w:t>so it can be</w:t>
      </w:r>
      <w:r w:rsidR="00617EEF" w:rsidRPr="008D7545">
        <w:rPr>
          <w:rFonts w:ascii="Arial" w:hAnsi="Arial" w:cs="Arial"/>
          <w:color w:val="43464D"/>
        </w:rPr>
        <w:t xml:space="preserve"> understood by an educated reader </w:t>
      </w:r>
      <w:r w:rsidR="00E356A8">
        <w:rPr>
          <w:rFonts w:ascii="Arial" w:hAnsi="Arial" w:cs="Arial"/>
          <w:color w:val="43464D"/>
        </w:rPr>
        <w:t>outside</w:t>
      </w:r>
      <w:r w:rsidR="00617EEF" w:rsidRPr="008D7545">
        <w:rPr>
          <w:rFonts w:ascii="Arial" w:hAnsi="Arial" w:cs="Arial"/>
          <w:color w:val="43464D"/>
        </w:rPr>
        <w:t xml:space="preserve"> your </w:t>
      </w:r>
      <w:r w:rsidR="00A7245E">
        <w:rPr>
          <w:rFonts w:ascii="Arial" w:hAnsi="Arial" w:cs="Arial"/>
          <w:color w:val="43464D"/>
        </w:rPr>
        <w:t>discipline</w:t>
      </w:r>
      <w:r w:rsidR="008B5633" w:rsidRPr="008D7545">
        <w:rPr>
          <w:rFonts w:ascii="Arial" w:hAnsi="Arial" w:cs="Arial"/>
          <w:color w:val="43464D"/>
        </w:rPr>
        <w:t xml:space="preserve">. </w:t>
      </w:r>
    </w:p>
    <w:p w14:paraId="2F84D533" w14:textId="50693409" w:rsidR="008D7545" w:rsidRDefault="008B5633" w:rsidP="004D25DE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D7545">
        <w:rPr>
          <w:rFonts w:ascii="Arial" w:hAnsi="Arial" w:cs="Arial"/>
          <w:color w:val="43464D"/>
        </w:rPr>
        <w:t xml:space="preserve">Include the relevant </w:t>
      </w:r>
      <w:r w:rsidR="00617EEF" w:rsidRPr="008D7545">
        <w:rPr>
          <w:rFonts w:ascii="Arial" w:hAnsi="Arial" w:cs="Arial"/>
          <w:color w:val="43464D"/>
        </w:rPr>
        <w:t xml:space="preserve">experience and skills </w:t>
      </w:r>
      <w:r w:rsidRPr="008D7545">
        <w:rPr>
          <w:rFonts w:ascii="Arial" w:hAnsi="Arial" w:cs="Arial"/>
          <w:color w:val="43464D"/>
        </w:rPr>
        <w:t xml:space="preserve">you possess </w:t>
      </w:r>
      <w:r w:rsidR="00111F77">
        <w:rPr>
          <w:rFonts w:ascii="Arial" w:hAnsi="Arial" w:cs="Arial"/>
          <w:color w:val="43464D"/>
        </w:rPr>
        <w:t>to</w:t>
      </w:r>
      <w:r w:rsidRPr="008D7545">
        <w:rPr>
          <w:rFonts w:ascii="Arial" w:hAnsi="Arial" w:cs="Arial"/>
          <w:color w:val="43464D"/>
        </w:rPr>
        <w:t xml:space="preserve"> carry out the proposed </w:t>
      </w:r>
      <w:r w:rsidR="00F66E14" w:rsidRPr="008D7545">
        <w:rPr>
          <w:rFonts w:ascii="Arial" w:hAnsi="Arial" w:cs="Arial"/>
          <w:color w:val="43464D"/>
        </w:rPr>
        <w:t xml:space="preserve">plan </w:t>
      </w:r>
      <w:r w:rsidR="0068236A" w:rsidRPr="008D7545">
        <w:rPr>
          <w:rFonts w:ascii="Arial" w:hAnsi="Arial" w:cs="Arial"/>
          <w:color w:val="43464D"/>
        </w:rPr>
        <w:t>for</w:t>
      </w:r>
      <w:r w:rsidR="00F66E14" w:rsidRPr="008D7545">
        <w:rPr>
          <w:rFonts w:ascii="Arial" w:hAnsi="Arial" w:cs="Arial"/>
          <w:color w:val="43464D"/>
        </w:rPr>
        <w:t xml:space="preserve"> implementation</w:t>
      </w:r>
      <w:r w:rsidR="00617EEF" w:rsidRPr="008D7545">
        <w:rPr>
          <w:rFonts w:ascii="Arial" w:hAnsi="Arial" w:cs="Arial"/>
          <w:color w:val="43464D"/>
        </w:rPr>
        <w:t xml:space="preserve">. </w:t>
      </w:r>
    </w:p>
    <w:p w14:paraId="24DCBEF4" w14:textId="77777777" w:rsidR="008D7545" w:rsidRDefault="00867B9F" w:rsidP="004D25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D7545">
        <w:rPr>
          <w:rFonts w:ascii="Arial" w:hAnsi="Arial" w:cs="Arial"/>
          <w:color w:val="43464D"/>
        </w:rPr>
        <w:t>Project Schedule and Anticipated O</w:t>
      </w:r>
      <w:r w:rsidR="004D25DE" w:rsidRPr="008D7545">
        <w:rPr>
          <w:rFonts w:ascii="Arial" w:hAnsi="Arial" w:cs="Arial"/>
          <w:color w:val="43464D"/>
        </w:rPr>
        <w:t>utcomes</w:t>
      </w:r>
      <w:r w:rsidR="008B5633" w:rsidRPr="008D7545">
        <w:rPr>
          <w:rFonts w:ascii="Arial" w:hAnsi="Arial" w:cs="Arial"/>
          <w:color w:val="43464D"/>
        </w:rPr>
        <w:t xml:space="preserve"> (~1/3 of a page)</w:t>
      </w:r>
    </w:p>
    <w:p w14:paraId="2FAB326B" w14:textId="1857F796" w:rsidR="0068236A" w:rsidRDefault="0068236A" w:rsidP="004D25DE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Include a timeline</w:t>
      </w:r>
      <w:r w:rsidR="00181FEC">
        <w:rPr>
          <w:rFonts w:ascii="Arial" w:hAnsi="Arial" w:cs="Arial"/>
          <w:color w:val="43464D"/>
        </w:rPr>
        <w:t xml:space="preserve"> of the anticipated project schedule. </w:t>
      </w:r>
    </w:p>
    <w:p w14:paraId="7BEF4092" w14:textId="5B812A03" w:rsidR="00181FEC" w:rsidRPr="00181FEC" w:rsidRDefault="00181FEC" w:rsidP="00833F60">
      <w:pPr>
        <w:pStyle w:val="Normal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D7545">
        <w:rPr>
          <w:rFonts w:ascii="Arial" w:hAnsi="Arial" w:cs="Arial"/>
          <w:color w:val="43464D"/>
        </w:rPr>
        <w:t xml:space="preserve">Timelines that include </w:t>
      </w:r>
      <w:r w:rsidR="00073055">
        <w:rPr>
          <w:rFonts w:ascii="Arial" w:hAnsi="Arial" w:cs="Arial"/>
          <w:color w:val="43464D"/>
        </w:rPr>
        <w:t xml:space="preserve">work before and after the summer are </w:t>
      </w:r>
      <w:r w:rsidRPr="008D7545">
        <w:rPr>
          <w:rFonts w:ascii="Arial" w:hAnsi="Arial" w:cs="Arial"/>
          <w:color w:val="43464D"/>
        </w:rPr>
        <w:t>realistic and welcome.</w:t>
      </w:r>
    </w:p>
    <w:p w14:paraId="6DAC5AC6" w14:textId="459DC96F" w:rsidR="00073055" w:rsidRDefault="00073055" w:rsidP="004D25DE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Include anticipated outcomes/dissemination plans of the project.</w:t>
      </w:r>
    </w:p>
    <w:p w14:paraId="17C0948A" w14:textId="001B3842" w:rsidR="00073055" w:rsidRPr="00F47D9B" w:rsidRDefault="00867B9F" w:rsidP="00833F60">
      <w:pPr>
        <w:pStyle w:val="NormalWeb"/>
        <w:numPr>
          <w:ilvl w:val="2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D7545">
        <w:rPr>
          <w:rFonts w:ascii="Arial" w:hAnsi="Arial" w:cs="Arial"/>
          <w:color w:val="43464D"/>
        </w:rPr>
        <w:t xml:space="preserve">Typical outcomes include submission to a specific conference(s), a manuscript submission, an exhibition or a performance. </w:t>
      </w:r>
    </w:p>
    <w:p w14:paraId="6AB4C358" w14:textId="14A98A86" w:rsidR="00B54867" w:rsidRDefault="00B54867" w:rsidP="004D25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Visual Aids and Graphic Elements</w:t>
      </w:r>
    </w:p>
    <w:p w14:paraId="2CADDD96" w14:textId="78C43E1A" w:rsidR="00B54867" w:rsidRDefault="00DC39A9" w:rsidP="00B54867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Include Figures, Tables, Illustrations, or Schemes to provide additional insight into the proposal.</w:t>
      </w:r>
    </w:p>
    <w:p w14:paraId="26FD3BE6" w14:textId="50EE4677" w:rsidR="00C27457" w:rsidRDefault="00C27457" w:rsidP="004D25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Statement on AI Use</w:t>
      </w:r>
    </w:p>
    <w:p w14:paraId="32DDC29B" w14:textId="0E5A2F3D" w:rsidR="00C27457" w:rsidRDefault="00857A45" w:rsidP="00C27457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 xml:space="preserve">Include a brief description of how AI was used in preparing this </w:t>
      </w:r>
      <w:r w:rsidR="00477991">
        <w:rPr>
          <w:rFonts w:ascii="Arial" w:hAnsi="Arial" w:cs="Arial"/>
          <w:color w:val="43464D"/>
        </w:rPr>
        <w:t>proposal.</w:t>
      </w:r>
    </w:p>
    <w:p w14:paraId="1C26CDE1" w14:textId="7D6A64F1" w:rsidR="00477991" w:rsidRDefault="00477991" w:rsidP="00C27457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Include a brief description of how AI will be used in conducting the research.</w:t>
      </w:r>
    </w:p>
    <w:p w14:paraId="0F482E76" w14:textId="430B63B7" w:rsidR="008D7545" w:rsidRDefault="00867B9F" w:rsidP="004D25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D7545">
        <w:rPr>
          <w:rFonts w:ascii="Arial" w:hAnsi="Arial" w:cs="Arial"/>
          <w:color w:val="43464D"/>
        </w:rPr>
        <w:t>References Cited/</w:t>
      </w:r>
      <w:r w:rsidR="004D25DE" w:rsidRPr="008D7545">
        <w:rPr>
          <w:rFonts w:ascii="Arial" w:hAnsi="Arial" w:cs="Arial"/>
          <w:color w:val="43464D"/>
        </w:rPr>
        <w:t>Bibliography</w:t>
      </w:r>
    </w:p>
    <w:p w14:paraId="78AB9ACB" w14:textId="7E87A5DD" w:rsidR="00221DF8" w:rsidRPr="00221DF8" w:rsidRDefault="00221DF8" w:rsidP="00221DF8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 xml:space="preserve">Format citations </w:t>
      </w:r>
      <w:r w:rsidRPr="008D7545">
        <w:rPr>
          <w:rFonts w:ascii="Arial" w:hAnsi="Arial" w:cs="Arial"/>
          <w:color w:val="43464D"/>
        </w:rPr>
        <w:t xml:space="preserve">in any style consistent with </w:t>
      </w:r>
      <w:r>
        <w:rPr>
          <w:rFonts w:ascii="Arial" w:hAnsi="Arial" w:cs="Arial"/>
          <w:color w:val="43464D"/>
        </w:rPr>
        <w:t>your</w:t>
      </w:r>
      <w:r w:rsidRPr="008D7545">
        <w:rPr>
          <w:rFonts w:ascii="Arial" w:hAnsi="Arial" w:cs="Arial"/>
          <w:color w:val="43464D"/>
        </w:rPr>
        <w:t xml:space="preserve"> discipline</w:t>
      </w:r>
      <w:r>
        <w:rPr>
          <w:rFonts w:ascii="Arial" w:hAnsi="Arial" w:cs="Arial"/>
          <w:color w:val="43464D"/>
        </w:rPr>
        <w:t>.</w:t>
      </w:r>
    </w:p>
    <w:p w14:paraId="59CC4E80" w14:textId="049C3BB7" w:rsidR="00505FA9" w:rsidRPr="00505FA9" w:rsidRDefault="00505FA9" w:rsidP="00505FA9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Be consistent with formatting within the reference list.</w:t>
      </w:r>
    </w:p>
    <w:p w14:paraId="07BE452F" w14:textId="3D5FC82B" w:rsidR="004D25DE" w:rsidRPr="00505FA9" w:rsidRDefault="00505FA9" w:rsidP="00833F60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D</w:t>
      </w:r>
      <w:r w:rsidR="008B5633" w:rsidRPr="008D7545">
        <w:rPr>
          <w:rFonts w:ascii="Arial" w:hAnsi="Arial" w:cs="Arial"/>
          <w:color w:val="43464D"/>
        </w:rPr>
        <w:t>o not count</w:t>
      </w:r>
      <w:r w:rsidR="005F1FA0">
        <w:rPr>
          <w:rFonts w:ascii="Arial" w:hAnsi="Arial" w:cs="Arial"/>
          <w:color w:val="43464D"/>
        </w:rPr>
        <w:t xml:space="preserve"> references</w:t>
      </w:r>
      <w:r w:rsidR="008B5633" w:rsidRPr="008D7545">
        <w:rPr>
          <w:rFonts w:ascii="Arial" w:hAnsi="Arial" w:cs="Arial"/>
          <w:color w:val="43464D"/>
        </w:rPr>
        <w:t xml:space="preserve"> toward the </w:t>
      </w:r>
      <w:r w:rsidR="00B54867">
        <w:rPr>
          <w:rFonts w:ascii="Arial" w:hAnsi="Arial" w:cs="Arial"/>
          <w:color w:val="43464D"/>
        </w:rPr>
        <w:t>word count and</w:t>
      </w:r>
      <w:r>
        <w:rPr>
          <w:rFonts w:ascii="Arial" w:hAnsi="Arial" w:cs="Arial"/>
          <w:color w:val="43464D"/>
        </w:rPr>
        <w:t xml:space="preserve"> </w:t>
      </w:r>
      <w:r w:rsidR="008B5633" w:rsidRPr="008D7545">
        <w:rPr>
          <w:rFonts w:ascii="Arial" w:hAnsi="Arial" w:cs="Arial"/>
          <w:color w:val="43464D"/>
        </w:rPr>
        <w:t>page</w:t>
      </w:r>
      <w:r w:rsidR="005F1FA0">
        <w:rPr>
          <w:rFonts w:ascii="Arial" w:hAnsi="Arial" w:cs="Arial"/>
          <w:color w:val="43464D"/>
        </w:rPr>
        <w:t xml:space="preserve"> limit.</w:t>
      </w:r>
    </w:p>
    <w:p w14:paraId="5824D6AE" w14:textId="77777777" w:rsidR="004D25DE" w:rsidRPr="00521543" w:rsidRDefault="004D25DE" w:rsidP="004D25D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</w:p>
    <w:p w14:paraId="184CBDDC" w14:textId="77777777" w:rsidR="004D25DE" w:rsidRPr="00521543" w:rsidRDefault="004D25DE" w:rsidP="00833F60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3464D"/>
          <w:sz w:val="28"/>
          <w:szCs w:val="28"/>
        </w:rPr>
      </w:pPr>
      <w:r w:rsidRPr="00521543">
        <w:rPr>
          <w:rStyle w:val="Strong"/>
          <w:rFonts w:ascii="Arial" w:hAnsi="Arial" w:cs="Arial"/>
          <w:color w:val="43464D"/>
          <w:sz w:val="28"/>
          <w:szCs w:val="28"/>
        </w:rPr>
        <w:t>Letter of Support from Faculty Mentor:</w:t>
      </w:r>
    </w:p>
    <w:p w14:paraId="531C62EF" w14:textId="0609E758" w:rsidR="004D25DE" w:rsidRPr="00521543" w:rsidRDefault="00505FA9" w:rsidP="004D25D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 xml:space="preserve">After the student submits their proposal, the faculty mentor will receive an email with a Qualtrics link to the </w:t>
      </w:r>
      <w:r w:rsidR="00B9741C">
        <w:rPr>
          <w:rFonts w:ascii="Arial" w:hAnsi="Arial" w:cs="Arial"/>
          <w:color w:val="43464D"/>
        </w:rPr>
        <w:t xml:space="preserve">mentor support form. </w:t>
      </w:r>
      <w:r w:rsidR="004D25DE" w:rsidRPr="00521543">
        <w:rPr>
          <w:rFonts w:ascii="Arial" w:hAnsi="Arial" w:cs="Arial"/>
          <w:color w:val="43464D"/>
        </w:rPr>
        <w:t xml:space="preserve">The Faculty </w:t>
      </w:r>
      <w:r w:rsidR="004D25DE" w:rsidRPr="00126880">
        <w:rPr>
          <w:rFonts w:ascii="Arial" w:hAnsi="Arial" w:cs="Arial"/>
          <w:color w:val="43464D"/>
        </w:rPr>
        <w:t xml:space="preserve">Mentor </w:t>
      </w:r>
      <w:r w:rsidR="00B9741C">
        <w:rPr>
          <w:rFonts w:ascii="Arial" w:hAnsi="Arial" w:cs="Arial"/>
          <w:color w:val="43464D"/>
        </w:rPr>
        <w:t>must complete the l</w:t>
      </w:r>
      <w:r w:rsidR="004D25DE" w:rsidRPr="00126880">
        <w:rPr>
          <w:rFonts w:ascii="Arial" w:hAnsi="Arial" w:cs="Arial"/>
          <w:color w:val="43464D"/>
        </w:rPr>
        <w:t xml:space="preserve">etter of </w:t>
      </w:r>
      <w:r w:rsidR="00B9741C">
        <w:rPr>
          <w:rFonts w:ascii="Arial" w:hAnsi="Arial" w:cs="Arial"/>
          <w:color w:val="43464D"/>
        </w:rPr>
        <w:t>s</w:t>
      </w:r>
      <w:r w:rsidR="004D25DE" w:rsidRPr="00126880">
        <w:rPr>
          <w:rFonts w:ascii="Arial" w:hAnsi="Arial" w:cs="Arial"/>
          <w:color w:val="43464D"/>
        </w:rPr>
        <w:t xml:space="preserve">upport </w:t>
      </w:r>
      <w:r w:rsidR="00B9741C">
        <w:rPr>
          <w:rFonts w:ascii="Arial" w:hAnsi="Arial" w:cs="Arial"/>
          <w:color w:val="43464D"/>
        </w:rPr>
        <w:t>f</w:t>
      </w:r>
      <w:r w:rsidR="004D25DE" w:rsidRPr="00126880">
        <w:rPr>
          <w:rFonts w:ascii="Arial" w:hAnsi="Arial" w:cs="Arial"/>
          <w:color w:val="43464D"/>
        </w:rPr>
        <w:t xml:space="preserve">orm </w:t>
      </w:r>
      <w:r w:rsidR="004D25DE" w:rsidRPr="00521543">
        <w:rPr>
          <w:rFonts w:ascii="Arial" w:hAnsi="Arial" w:cs="Arial"/>
          <w:color w:val="43464D"/>
        </w:rPr>
        <w:t xml:space="preserve">and an accompanying letter of support by </w:t>
      </w:r>
      <w:r w:rsidR="00DC39A9">
        <w:rPr>
          <w:rFonts w:ascii="Arial" w:hAnsi="Arial" w:cs="Arial"/>
          <w:color w:val="43464D"/>
        </w:rPr>
        <w:t xml:space="preserve">noon February </w:t>
      </w:r>
      <w:r w:rsidR="007E4D37">
        <w:rPr>
          <w:rFonts w:ascii="Arial" w:hAnsi="Arial" w:cs="Arial"/>
          <w:color w:val="43464D"/>
        </w:rPr>
        <w:t>13</w:t>
      </w:r>
      <w:r w:rsidR="00DC39A9">
        <w:rPr>
          <w:rFonts w:ascii="Arial" w:hAnsi="Arial" w:cs="Arial"/>
          <w:color w:val="43464D"/>
        </w:rPr>
        <w:t>, 202</w:t>
      </w:r>
      <w:r w:rsidR="007E4D37">
        <w:rPr>
          <w:rFonts w:ascii="Arial" w:hAnsi="Arial" w:cs="Arial"/>
          <w:color w:val="43464D"/>
        </w:rPr>
        <w:t>6</w:t>
      </w:r>
      <w:r w:rsidR="00DC39A9">
        <w:rPr>
          <w:rFonts w:ascii="Arial" w:hAnsi="Arial" w:cs="Arial"/>
          <w:color w:val="43464D"/>
        </w:rPr>
        <w:t>.</w:t>
      </w:r>
      <w:r w:rsidR="00574ECE">
        <w:rPr>
          <w:rFonts w:ascii="Arial" w:hAnsi="Arial" w:cs="Arial"/>
          <w:color w:val="43464D"/>
        </w:rPr>
        <w:t xml:space="preserve"> It is highly encouraged students let their mentor know they need to write a letter of support and the deadline for it.</w:t>
      </w:r>
    </w:p>
    <w:p w14:paraId="030C45A4" w14:textId="77777777" w:rsidR="004D25DE" w:rsidRPr="00521543" w:rsidRDefault="004D25DE" w:rsidP="004D25D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</w:p>
    <w:p w14:paraId="08D85DC1" w14:textId="77777777" w:rsidR="004D25DE" w:rsidRPr="00521543" w:rsidRDefault="004D25DE" w:rsidP="00833F60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3464D"/>
          <w:sz w:val="28"/>
          <w:szCs w:val="28"/>
        </w:rPr>
      </w:pPr>
      <w:r w:rsidRPr="00521543">
        <w:rPr>
          <w:rStyle w:val="Strong"/>
          <w:rFonts w:ascii="Arial" w:hAnsi="Arial" w:cs="Arial"/>
          <w:color w:val="43464D"/>
          <w:sz w:val="28"/>
          <w:szCs w:val="28"/>
        </w:rPr>
        <w:lastRenderedPageBreak/>
        <w:t>Selection Process:</w:t>
      </w:r>
    </w:p>
    <w:p w14:paraId="1BAFC9C1" w14:textId="1A98C1B8" w:rsidR="00FF0C27" w:rsidRDefault="004D25DE" w:rsidP="00833F6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 xml:space="preserve">A multidisciplinary committee will review and select SURF recipients. A final decision will be made by </w:t>
      </w:r>
      <w:r w:rsidR="00DC39A9">
        <w:rPr>
          <w:rFonts w:ascii="Arial" w:hAnsi="Arial" w:cs="Arial"/>
          <w:color w:val="43464D"/>
        </w:rPr>
        <w:t>March 1</w:t>
      </w:r>
      <w:r w:rsidR="00E50598">
        <w:rPr>
          <w:rFonts w:ascii="Arial" w:hAnsi="Arial" w:cs="Arial"/>
          <w:color w:val="43464D"/>
        </w:rPr>
        <w:t>0</w:t>
      </w:r>
      <w:r w:rsidR="00DC39A9">
        <w:rPr>
          <w:rFonts w:ascii="Arial" w:hAnsi="Arial" w:cs="Arial"/>
          <w:color w:val="43464D"/>
        </w:rPr>
        <w:t>, 202</w:t>
      </w:r>
      <w:r w:rsidR="00E50598">
        <w:rPr>
          <w:rFonts w:ascii="Arial" w:hAnsi="Arial" w:cs="Arial"/>
          <w:color w:val="43464D"/>
        </w:rPr>
        <w:t>6</w:t>
      </w:r>
      <w:r w:rsidRPr="00521543">
        <w:rPr>
          <w:rFonts w:ascii="Arial" w:hAnsi="Arial" w:cs="Arial"/>
          <w:color w:val="43464D"/>
        </w:rPr>
        <w:t xml:space="preserve">.  </w:t>
      </w:r>
      <w:r w:rsidR="004C1D71">
        <w:rPr>
          <w:rFonts w:ascii="Arial" w:hAnsi="Arial" w:cs="Arial"/>
          <w:color w:val="43464D"/>
        </w:rPr>
        <w:t>P</w:t>
      </w:r>
      <w:r w:rsidRPr="00521543">
        <w:rPr>
          <w:rFonts w:ascii="Arial" w:hAnsi="Arial" w:cs="Arial"/>
          <w:color w:val="43464D"/>
        </w:rPr>
        <w:t>rojects</w:t>
      </w:r>
      <w:r w:rsidR="001E7FE7" w:rsidRPr="00521543">
        <w:rPr>
          <w:rFonts w:ascii="Arial" w:hAnsi="Arial" w:cs="Arial"/>
          <w:color w:val="43464D"/>
        </w:rPr>
        <w:t xml:space="preserve"> follow</w:t>
      </w:r>
      <w:r w:rsidR="004C1D71">
        <w:rPr>
          <w:rFonts w:ascii="Arial" w:hAnsi="Arial" w:cs="Arial"/>
          <w:color w:val="43464D"/>
        </w:rPr>
        <w:t>ing</w:t>
      </w:r>
      <w:r w:rsidR="001E7FE7" w:rsidRPr="00521543">
        <w:rPr>
          <w:rFonts w:ascii="Arial" w:hAnsi="Arial" w:cs="Arial"/>
          <w:color w:val="43464D"/>
        </w:rPr>
        <w:t xml:space="preserve"> the</w:t>
      </w:r>
      <w:r w:rsidR="004C1D71">
        <w:rPr>
          <w:rFonts w:ascii="Arial" w:hAnsi="Arial" w:cs="Arial"/>
          <w:color w:val="43464D"/>
        </w:rPr>
        <w:t xml:space="preserve"> above</w:t>
      </w:r>
      <w:r w:rsidR="001E7FE7" w:rsidRPr="00521543">
        <w:rPr>
          <w:rFonts w:ascii="Arial" w:hAnsi="Arial" w:cs="Arial"/>
          <w:color w:val="43464D"/>
        </w:rPr>
        <w:t xml:space="preserve"> guidelines </w:t>
      </w:r>
      <w:r w:rsidRPr="00521543">
        <w:rPr>
          <w:rFonts w:ascii="Arial" w:hAnsi="Arial" w:cs="Arial"/>
          <w:color w:val="43464D"/>
        </w:rPr>
        <w:t xml:space="preserve">will be </w:t>
      </w:r>
      <w:r w:rsidR="004C1D71">
        <w:rPr>
          <w:rFonts w:ascii="Arial" w:hAnsi="Arial" w:cs="Arial"/>
          <w:color w:val="43464D"/>
        </w:rPr>
        <w:t xml:space="preserve">considered and </w:t>
      </w:r>
      <w:r w:rsidRPr="00521543">
        <w:rPr>
          <w:rFonts w:ascii="Arial" w:hAnsi="Arial" w:cs="Arial"/>
          <w:color w:val="43464D"/>
        </w:rPr>
        <w:t>assessed on the following criteria:</w:t>
      </w:r>
    </w:p>
    <w:p w14:paraId="786BBC40" w14:textId="4C406B50" w:rsidR="00C44A8E" w:rsidRPr="00C44A8E" w:rsidRDefault="00C44A8E" w:rsidP="00C44A8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Writing Criteria:</w:t>
      </w:r>
    </w:p>
    <w:p w14:paraId="360D8C8D" w14:textId="0AA94AAA" w:rsidR="004D25DE" w:rsidRPr="00521543" w:rsidRDefault="004C1D71" w:rsidP="00833F6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Can a</w:t>
      </w:r>
      <w:r w:rsidR="004D25DE" w:rsidRPr="00521543">
        <w:rPr>
          <w:rFonts w:ascii="Arial" w:hAnsi="Arial" w:cs="Arial"/>
          <w:color w:val="43464D"/>
        </w:rPr>
        <w:t xml:space="preserve"> multidisciplinary </w:t>
      </w:r>
      <w:r>
        <w:rPr>
          <w:rFonts w:ascii="Arial" w:hAnsi="Arial" w:cs="Arial"/>
          <w:color w:val="43464D"/>
        </w:rPr>
        <w:t>audience</w:t>
      </w:r>
      <w:r w:rsidR="00AC46CA">
        <w:rPr>
          <w:rFonts w:ascii="Arial" w:hAnsi="Arial" w:cs="Arial"/>
          <w:color w:val="43464D"/>
        </w:rPr>
        <w:t xml:space="preserve"> </w:t>
      </w:r>
      <w:r w:rsidR="004D25DE" w:rsidRPr="00521543">
        <w:rPr>
          <w:rFonts w:ascii="Arial" w:hAnsi="Arial" w:cs="Arial"/>
          <w:color w:val="43464D"/>
        </w:rPr>
        <w:t>understand the proposal?</w:t>
      </w:r>
    </w:p>
    <w:p w14:paraId="40D5CFB8" w14:textId="387FB3F3" w:rsidR="001E7FE7" w:rsidRDefault="001E7FE7" w:rsidP="00C44A8E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>Is the writing clear, concise, and compelling?</w:t>
      </w:r>
    </w:p>
    <w:p w14:paraId="1FF36A94" w14:textId="6613865D" w:rsidR="0071190C" w:rsidRDefault="0071190C" w:rsidP="0071190C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>Is the student researcher</w:t>
      </w:r>
      <w:r>
        <w:rPr>
          <w:rFonts w:ascii="Arial" w:hAnsi="Arial" w:cs="Arial"/>
          <w:color w:val="43464D"/>
        </w:rPr>
        <w:t>’s</w:t>
      </w:r>
      <w:r w:rsidRPr="00521543">
        <w:rPr>
          <w:rFonts w:ascii="Arial" w:hAnsi="Arial" w:cs="Arial"/>
          <w:color w:val="43464D"/>
        </w:rPr>
        <w:t xml:space="preserve"> </w:t>
      </w:r>
      <w:r>
        <w:rPr>
          <w:rFonts w:ascii="Arial" w:hAnsi="Arial" w:cs="Arial"/>
          <w:color w:val="43464D"/>
        </w:rPr>
        <w:t xml:space="preserve">expertise </w:t>
      </w:r>
      <w:r w:rsidRPr="00521543">
        <w:rPr>
          <w:rFonts w:ascii="Arial" w:hAnsi="Arial" w:cs="Arial"/>
          <w:color w:val="43464D"/>
        </w:rPr>
        <w:t>on the topic demonstrated through the literature/background information and, if applicable, preliminary results?</w:t>
      </w:r>
    </w:p>
    <w:p w14:paraId="5BFA9D82" w14:textId="5164213B" w:rsidR="0071190C" w:rsidRPr="0071190C" w:rsidRDefault="0071190C" w:rsidP="00833F6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Does</w:t>
      </w:r>
      <w:r w:rsidR="0006295D">
        <w:rPr>
          <w:rFonts w:ascii="Arial" w:hAnsi="Arial" w:cs="Arial"/>
          <w:color w:val="43464D"/>
        </w:rPr>
        <w:t xml:space="preserve"> the</w:t>
      </w:r>
      <w:r w:rsidRPr="00521543">
        <w:rPr>
          <w:rFonts w:ascii="Arial" w:hAnsi="Arial" w:cs="Arial"/>
          <w:color w:val="43464D"/>
        </w:rPr>
        <w:t xml:space="preserve"> letter of support from </w:t>
      </w:r>
      <w:r w:rsidR="007B2684">
        <w:rPr>
          <w:rFonts w:ascii="Arial" w:hAnsi="Arial" w:cs="Arial"/>
          <w:color w:val="43464D"/>
        </w:rPr>
        <w:t xml:space="preserve">the </w:t>
      </w:r>
      <w:r w:rsidRPr="00521543">
        <w:rPr>
          <w:rFonts w:ascii="Arial" w:hAnsi="Arial" w:cs="Arial"/>
          <w:color w:val="43464D"/>
        </w:rPr>
        <w:t>faculty mentor indicat</w:t>
      </w:r>
      <w:r>
        <w:rPr>
          <w:rFonts w:ascii="Arial" w:hAnsi="Arial" w:cs="Arial"/>
          <w:color w:val="43464D"/>
        </w:rPr>
        <w:t>e the</w:t>
      </w:r>
      <w:r w:rsidRPr="00521543">
        <w:rPr>
          <w:rFonts w:ascii="Arial" w:hAnsi="Arial" w:cs="Arial"/>
          <w:color w:val="43464D"/>
        </w:rPr>
        <w:t xml:space="preserve"> significance of the project and</w:t>
      </w:r>
      <w:r>
        <w:rPr>
          <w:rFonts w:ascii="Arial" w:hAnsi="Arial" w:cs="Arial"/>
          <w:color w:val="43464D"/>
        </w:rPr>
        <w:t xml:space="preserve"> ability of the student to do the work?</w:t>
      </w:r>
    </w:p>
    <w:p w14:paraId="15D24371" w14:textId="122D7A81" w:rsidR="00C44A8E" w:rsidRDefault="00C44A8E" w:rsidP="00A768F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Project Criteria:</w:t>
      </w:r>
    </w:p>
    <w:p w14:paraId="658E9F28" w14:textId="0F778352" w:rsidR="004D25DE" w:rsidRPr="00521543" w:rsidRDefault="005059D9" w:rsidP="00833F6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>Are the scope</w:t>
      </w:r>
      <w:r w:rsidR="00886E23">
        <w:rPr>
          <w:rFonts w:ascii="Arial" w:hAnsi="Arial" w:cs="Arial"/>
          <w:color w:val="43464D"/>
        </w:rPr>
        <w:t xml:space="preserve"> and project objectives</w:t>
      </w:r>
      <w:r w:rsidRPr="00521543">
        <w:rPr>
          <w:rFonts w:ascii="Arial" w:hAnsi="Arial" w:cs="Arial"/>
          <w:color w:val="43464D"/>
        </w:rPr>
        <w:t xml:space="preserve"> of the </w:t>
      </w:r>
      <w:r w:rsidR="004D25DE" w:rsidRPr="00521543">
        <w:rPr>
          <w:rFonts w:ascii="Arial" w:hAnsi="Arial" w:cs="Arial"/>
          <w:color w:val="43464D"/>
        </w:rPr>
        <w:t>research question</w:t>
      </w:r>
      <w:r w:rsidR="004158F2">
        <w:rPr>
          <w:rFonts w:ascii="Arial" w:hAnsi="Arial" w:cs="Arial"/>
          <w:color w:val="43464D"/>
        </w:rPr>
        <w:t xml:space="preserve"> or creative inquiry</w:t>
      </w:r>
      <w:r w:rsidR="00B542CA" w:rsidRPr="00521543">
        <w:rPr>
          <w:rFonts w:ascii="Arial" w:hAnsi="Arial" w:cs="Arial"/>
          <w:color w:val="43464D"/>
        </w:rPr>
        <w:t xml:space="preserve"> </w:t>
      </w:r>
      <w:r w:rsidR="004D25DE" w:rsidRPr="00521543">
        <w:rPr>
          <w:rFonts w:ascii="Arial" w:hAnsi="Arial" w:cs="Arial"/>
          <w:color w:val="43464D"/>
        </w:rPr>
        <w:t>clearly defined</w:t>
      </w:r>
      <w:r w:rsidR="001E7FE7" w:rsidRPr="00521543">
        <w:rPr>
          <w:rFonts w:ascii="Arial" w:hAnsi="Arial" w:cs="Arial"/>
          <w:color w:val="43464D"/>
        </w:rPr>
        <w:t xml:space="preserve"> and significant</w:t>
      </w:r>
      <w:r w:rsidR="004D25DE" w:rsidRPr="00521543">
        <w:rPr>
          <w:rFonts w:ascii="Arial" w:hAnsi="Arial" w:cs="Arial"/>
          <w:color w:val="43464D"/>
        </w:rPr>
        <w:t>?</w:t>
      </w:r>
    </w:p>
    <w:p w14:paraId="69583B0A" w14:textId="4EA28716" w:rsidR="00B542CA" w:rsidRPr="00521543" w:rsidRDefault="004D25DE" w:rsidP="00833F6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>Is the project feasible in scope</w:t>
      </w:r>
      <w:r w:rsidR="0096507D" w:rsidRPr="00521543">
        <w:rPr>
          <w:rFonts w:ascii="Arial" w:hAnsi="Arial" w:cs="Arial"/>
          <w:color w:val="43464D"/>
        </w:rPr>
        <w:t>?</w:t>
      </w:r>
      <w:r w:rsidRPr="00521543">
        <w:rPr>
          <w:rFonts w:ascii="Arial" w:hAnsi="Arial" w:cs="Arial"/>
          <w:color w:val="43464D"/>
        </w:rPr>
        <w:t xml:space="preserve"> </w:t>
      </w:r>
      <w:r w:rsidR="001007C3">
        <w:rPr>
          <w:rFonts w:ascii="Arial" w:hAnsi="Arial" w:cs="Arial"/>
          <w:color w:val="43464D"/>
        </w:rPr>
        <w:t xml:space="preserve">Does the proposal convince the reader that the </w:t>
      </w:r>
      <w:r w:rsidR="00CB65F0">
        <w:rPr>
          <w:rFonts w:ascii="Arial" w:hAnsi="Arial" w:cs="Arial"/>
          <w:color w:val="43464D"/>
        </w:rPr>
        <w:t xml:space="preserve">timeframe outlined is reasonable? </w:t>
      </w:r>
    </w:p>
    <w:p w14:paraId="581A2A79" w14:textId="31A6E8CB" w:rsidR="0071190C" w:rsidRPr="00521543" w:rsidRDefault="00CB65F0" w:rsidP="00833F6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Are</w:t>
      </w:r>
      <w:r w:rsidR="00B542CA" w:rsidRPr="00521543">
        <w:rPr>
          <w:rFonts w:ascii="Arial" w:hAnsi="Arial" w:cs="Arial"/>
          <w:color w:val="43464D"/>
        </w:rPr>
        <w:t xml:space="preserve"> the anticipated outcomes</w:t>
      </w:r>
      <w:r>
        <w:rPr>
          <w:rFonts w:ascii="Arial" w:hAnsi="Arial" w:cs="Arial"/>
          <w:color w:val="43464D"/>
        </w:rPr>
        <w:t>/</w:t>
      </w:r>
      <w:r w:rsidR="00B542CA" w:rsidRPr="00521543">
        <w:rPr>
          <w:rFonts w:ascii="Arial" w:hAnsi="Arial" w:cs="Arial"/>
          <w:color w:val="43464D"/>
        </w:rPr>
        <w:t>dissemination plans</w:t>
      </w:r>
      <w:r>
        <w:rPr>
          <w:rFonts w:ascii="Arial" w:hAnsi="Arial" w:cs="Arial"/>
          <w:color w:val="43464D"/>
        </w:rPr>
        <w:t xml:space="preserve"> strong?</w:t>
      </w:r>
    </w:p>
    <w:p w14:paraId="1CD9536C" w14:textId="220BA2B6" w:rsidR="0071190C" w:rsidRPr="00521543" w:rsidRDefault="00E716AB" w:rsidP="00833F6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 xml:space="preserve">Is the project </w:t>
      </w:r>
      <w:r w:rsidR="00474DA0">
        <w:rPr>
          <w:rFonts w:ascii="Arial" w:hAnsi="Arial" w:cs="Arial"/>
          <w:color w:val="43464D"/>
        </w:rPr>
        <w:t>u</w:t>
      </w:r>
      <w:r w:rsidR="004D25DE" w:rsidRPr="00521543">
        <w:rPr>
          <w:rFonts w:ascii="Arial" w:hAnsi="Arial" w:cs="Arial"/>
          <w:color w:val="43464D"/>
        </w:rPr>
        <w:t xml:space="preserve">nique </w:t>
      </w:r>
      <w:r w:rsidR="00474DA0">
        <w:rPr>
          <w:rFonts w:ascii="Arial" w:hAnsi="Arial" w:cs="Arial"/>
          <w:color w:val="43464D"/>
        </w:rPr>
        <w:t>compared to</w:t>
      </w:r>
      <w:r w:rsidR="004D25DE" w:rsidRPr="00521543">
        <w:rPr>
          <w:rFonts w:ascii="Arial" w:hAnsi="Arial" w:cs="Arial"/>
          <w:color w:val="43464D"/>
        </w:rPr>
        <w:t xml:space="preserve"> others funded</w:t>
      </w:r>
      <w:r w:rsidR="00B542CA" w:rsidRPr="00521543">
        <w:rPr>
          <w:rFonts w:ascii="Arial" w:hAnsi="Arial" w:cs="Arial"/>
          <w:color w:val="43464D"/>
        </w:rPr>
        <w:t xml:space="preserve"> and submitted</w:t>
      </w:r>
      <w:r w:rsidR="00474DA0">
        <w:rPr>
          <w:rFonts w:ascii="Arial" w:hAnsi="Arial" w:cs="Arial"/>
          <w:color w:val="43464D"/>
        </w:rPr>
        <w:t>?</w:t>
      </w:r>
    </w:p>
    <w:p w14:paraId="04D88F55" w14:textId="1E075358" w:rsidR="004D25DE" w:rsidRPr="0071190C" w:rsidRDefault="00474DA0" w:rsidP="00833F6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71190C">
        <w:rPr>
          <w:rFonts w:ascii="Arial" w:hAnsi="Arial" w:cs="Arial"/>
          <w:color w:val="43464D"/>
        </w:rPr>
        <w:t>Is the project aware of IRB and IACUC regulations? If necessary, does the project have IRB or IACUC approval?</w:t>
      </w:r>
    </w:p>
    <w:p w14:paraId="02FF6D2D" w14:textId="77777777" w:rsidR="00726B4B" w:rsidRPr="00521543" w:rsidRDefault="00726B4B" w:rsidP="004D25D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</w:p>
    <w:p w14:paraId="1C0BFACB" w14:textId="77777777" w:rsidR="00726B4B" w:rsidRPr="00521543" w:rsidRDefault="00726B4B" w:rsidP="00833F60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3464D"/>
          <w:sz w:val="28"/>
          <w:szCs w:val="28"/>
        </w:rPr>
      </w:pPr>
      <w:r w:rsidRPr="00521543">
        <w:rPr>
          <w:rStyle w:val="Strong"/>
          <w:rFonts w:ascii="Arial" w:hAnsi="Arial" w:cs="Arial"/>
          <w:color w:val="43464D"/>
          <w:sz w:val="28"/>
          <w:szCs w:val="28"/>
        </w:rPr>
        <w:t>General Writing Tips:</w:t>
      </w:r>
    </w:p>
    <w:p w14:paraId="4BE37F67" w14:textId="36C26C1E" w:rsidR="000B03CF" w:rsidRDefault="00726B4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 xml:space="preserve">OURS recognizes this is the first time most students will be writing a grant and have compiled some writing tips to </w:t>
      </w:r>
      <w:r w:rsidR="00036E60">
        <w:rPr>
          <w:rFonts w:ascii="Arial" w:hAnsi="Arial" w:cs="Arial"/>
          <w:color w:val="43464D"/>
        </w:rPr>
        <w:t>help</w:t>
      </w:r>
      <w:r w:rsidR="00D6502F">
        <w:rPr>
          <w:rFonts w:ascii="Arial" w:hAnsi="Arial" w:cs="Arial"/>
          <w:color w:val="43464D"/>
        </w:rPr>
        <w:t>:</w:t>
      </w:r>
    </w:p>
    <w:p w14:paraId="398F3485" w14:textId="77777777" w:rsidR="000B03CF" w:rsidRDefault="000B03CF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</w:p>
    <w:p w14:paraId="4CED902B" w14:textId="607F9FCE" w:rsidR="00142A21" w:rsidRDefault="00142A2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33F60">
        <w:rPr>
          <w:rFonts w:ascii="Arial" w:hAnsi="Arial" w:cs="Arial"/>
          <w:i/>
          <w:iCs/>
          <w:color w:val="43464D"/>
        </w:rPr>
        <w:t>Details matter</w:t>
      </w:r>
      <w:r>
        <w:rPr>
          <w:rFonts w:ascii="Arial" w:hAnsi="Arial" w:cs="Arial"/>
          <w:color w:val="43464D"/>
        </w:rPr>
        <w:t>.</w:t>
      </w:r>
    </w:p>
    <w:p w14:paraId="402336C3" w14:textId="2AC1ED85" w:rsidR="00142A21" w:rsidRDefault="00142A21" w:rsidP="00142A2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>Follow guidelines – without a doubt, this is the most important rule.</w:t>
      </w:r>
    </w:p>
    <w:p w14:paraId="3B4DFB52" w14:textId="77777777" w:rsidR="00142A21" w:rsidRPr="00521543" w:rsidRDefault="00142A21" w:rsidP="00142A2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>Be specific and factual, avoid assumptions.</w:t>
      </w:r>
    </w:p>
    <w:p w14:paraId="39AF54BA" w14:textId="77777777" w:rsidR="00142A21" w:rsidRPr="00521543" w:rsidRDefault="00142A21" w:rsidP="00142A2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>Use positive/strong words: will is better than would or should.</w:t>
      </w:r>
    </w:p>
    <w:p w14:paraId="021CCA0B" w14:textId="4A07D71A" w:rsidR="00142A21" w:rsidRDefault="00142A21" w:rsidP="00142A2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Be c</w:t>
      </w:r>
      <w:r w:rsidRPr="00521543">
        <w:rPr>
          <w:rFonts w:ascii="Arial" w:hAnsi="Arial" w:cs="Arial"/>
          <w:color w:val="43464D"/>
        </w:rPr>
        <w:t>lear, convincing, and compelling.</w:t>
      </w:r>
    </w:p>
    <w:p w14:paraId="2512C5C1" w14:textId="150FFB4D" w:rsidR="00142A21" w:rsidRPr="00833F60" w:rsidRDefault="00142A21" w:rsidP="00833F6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</w:rPr>
      </w:pPr>
      <w:r>
        <w:rPr>
          <w:rFonts w:ascii="Arial" w:hAnsi="Arial" w:cs="Arial"/>
          <w:color w:val="43464D"/>
        </w:rPr>
        <w:t xml:space="preserve">Do not start the proposal with statements that </w:t>
      </w:r>
      <w:r w:rsidRPr="00521543">
        <w:rPr>
          <w:rFonts w:ascii="Arial" w:hAnsi="Arial" w:cs="Arial"/>
          <w:color w:val="43464D"/>
        </w:rPr>
        <w:t xml:space="preserve">could describe </w:t>
      </w:r>
      <w:r>
        <w:rPr>
          <w:rFonts w:ascii="Arial" w:hAnsi="Arial" w:cs="Arial"/>
          <w:color w:val="43464D"/>
        </w:rPr>
        <w:t>any</w:t>
      </w:r>
      <w:r w:rsidRPr="00521543">
        <w:rPr>
          <w:rFonts w:ascii="Arial" w:hAnsi="Arial" w:cs="Arial"/>
          <w:color w:val="43464D"/>
        </w:rPr>
        <w:t xml:space="preserve"> project in your </w:t>
      </w:r>
      <w:r>
        <w:rPr>
          <w:rFonts w:ascii="Arial" w:hAnsi="Arial" w:cs="Arial"/>
          <w:color w:val="43464D"/>
        </w:rPr>
        <w:t>discipline</w:t>
      </w:r>
      <w:r w:rsidRPr="00521543">
        <w:rPr>
          <w:rFonts w:ascii="Arial" w:hAnsi="Arial" w:cs="Arial"/>
          <w:color w:val="43464D"/>
        </w:rPr>
        <w:t>.</w:t>
      </w:r>
    </w:p>
    <w:p w14:paraId="3F3E4A0E" w14:textId="77777777" w:rsidR="00142A21" w:rsidRDefault="00142A2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</w:p>
    <w:p w14:paraId="0F38CEA0" w14:textId="1D938411" w:rsidR="000B03CF" w:rsidRDefault="0004476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33F60">
        <w:rPr>
          <w:rFonts w:ascii="Arial" w:hAnsi="Arial" w:cs="Arial"/>
          <w:i/>
          <w:iCs/>
          <w:color w:val="43464D"/>
        </w:rPr>
        <w:lastRenderedPageBreak/>
        <w:t>Always keep your readers in mind</w:t>
      </w:r>
      <w:r w:rsidR="00031C48">
        <w:rPr>
          <w:rFonts w:ascii="Arial" w:hAnsi="Arial" w:cs="Arial"/>
          <w:color w:val="43464D"/>
        </w:rPr>
        <w:t>.</w:t>
      </w:r>
    </w:p>
    <w:p w14:paraId="4EFA40AB" w14:textId="24499921" w:rsidR="00B206A7" w:rsidRDefault="00B206A7" w:rsidP="000B03C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>Write for an intelligent audience</w:t>
      </w:r>
      <w:r>
        <w:rPr>
          <w:rFonts w:ascii="Arial" w:hAnsi="Arial" w:cs="Arial"/>
          <w:color w:val="43464D"/>
        </w:rPr>
        <w:t>,</w:t>
      </w:r>
      <w:r w:rsidRPr="00521543">
        <w:rPr>
          <w:rFonts w:ascii="Arial" w:hAnsi="Arial" w:cs="Arial"/>
          <w:color w:val="43464D"/>
        </w:rPr>
        <w:t xml:space="preserve"> not an expert.</w:t>
      </w:r>
    </w:p>
    <w:p w14:paraId="4C2C2F9C" w14:textId="635F02C6" w:rsidR="000B03CF" w:rsidRDefault="000B03CF" w:rsidP="00833F60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 xml:space="preserve">Remember to talk about identified problems from the reader’s perspective, not from your more informed perspective. Your audience </w:t>
      </w:r>
      <w:r>
        <w:rPr>
          <w:rFonts w:ascii="Arial" w:hAnsi="Arial" w:cs="Arial"/>
          <w:color w:val="43464D"/>
        </w:rPr>
        <w:t>does not have the same expertise as you</w:t>
      </w:r>
      <w:r w:rsidRPr="00521543">
        <w:rPr>
          <w:rFonts w:ascii="Arial" w:hAnsi="Arial" w:cs="Arial"/>
          <w:color w:val="43464D"/>
        </w:rPr>
        <w:t>.</w:t>
      </w:r>
    </w:p>
    <w:p w14:paraId="239985EC" w14:textId="77777777" w:rsidR="008E3321" w:rsidRDefault="00044760" w:rsidP="0004476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A</w:t>
      </w:r>
      <w:r w:rsidRPr="00521543">
        <w:rPr>
          <w:rFonts w:ascii="Arial" w:hAnsi="Arial" w:cs="Arial"/>
          <w:color w:val="43464D"/>
        </w:rPr>
        <w:t xml:space="preserve">nticipate reader concerns and answer them. </w:t>
      </w:r>
    </w:p>
    <w:p w14:paraId="499180E5" w14:textId="3807F046" w:rsidR="00044760" w:rsidRPr="00044760" w:rsidRDefault="00044760" w:rsidP="00833F60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Use</w:t>
      </w:r>
      <w:r w:rsidRPr="00521543">
        <w:rPr>
          <w:rFonts w:ascii="Arial" w:hAnsi="Arial" w:cs="Arial"/>
          <w:color w:val="43464D"/>
        </w:rPr>
        <w:t xml:space="preserve"> a focus group (classmates, friends, family) to test your idea.</w:t>
      </w:r>
    </w:p>
    <w:p w14:paraId="350912D4" w14:textId="77777777" w:rsidR="00044760" w:rsidRPr="00521543" w:rsidRDefault="00044760" w:rsidP="0004476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 xml:space="preserve">Avoid jargon and keep the </w:t>
      </w:r>
      <w:r>
        <w:rPr>
          <w:rFonts w:ascii="Arial" w:hAnsi="Arial" w:cs="Arial"/>
          <w:color w:val="43464D"/>
        </w:rPr>
        <w:t xml:space="preserve">multidisciplinary </w:t>
      </w:r>
      <w:r w:rsidRPr="00521543">
        <w:rPr>
          <w:rFonts w:ascii="Arial" w:hAnsi="Arial" w:cs="Arial"/>
          <w:color w:val="43464D"/>
        </w:rPr>
        <w:t>audience in mind with language choices.</w:t>
      </w:r>
    </w:p>
    <w:p w14:paraId="770C3600" w14:textId="3D5EDDB4" w:rsidR="00044760" w:rsidRDefault="00044760" w:rsidP="0004476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 xml:space="preserve">Write with a reviewer mindset: what </w:t>
      </w:r>
      <w:r>
        <w:rPr>
          <w:rFonts w:ascii="Arial" w:hAnsi="Arial" w:cs="Arial"/>
          <w:color w:val="43464D"/>
        </w:rPr>
        <w:t>will</w:t>
      </w:r>
      <w:r w:rsidRPr="00521543">
        <w:rPr>
          <w:rFonts w:ascii="Arial" w:hAnsi="Arial" w:cs="Arial"/>
          <w:color w:val="43464D"/>
        </w:rPr>
        <w:t xml:space="preserve"> we learn from the project, why is it worth knowing, how will we know the results are valid?</w:t>
      </w:r>
    </w:p>
    <w:p w14:paraId="4403A26E" w14:textId="77777777" w:rsidR="000B03CF" w:rsidRDefault="000B03CF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</w:p>
    <w:p w14:paraId="2410FA64" w14:textId="0DD0A285" w:rsidR="00142A21" w:rsidRDefault="008B4D34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33F60">
        <w:rPr>
          <w:rFonts w:ascii="Arial" w:hAnsi="Arial" w:cs="Arial"/>
          <w:i/>
          <w:iCs/>
          <w:color w:val="43464D"/>
        </w:rPr>
        <w:t>Show the importance and feasibility of your project</w:t>
      </w:r>
      <w:r>
        <w:rPr>
          <w:rFonts w:ascii="Arial" w:hAnsi="Arial" w:cs="Arial"/>
          <w:color w:val="43464D"/>
        </w:rPr>
        <w:t>.</w:t>
      </w:r>
    </w:p>
    <w:p w14:paraId="7BCA624C" w14:textId="77777777" w:rsidR="008B4D34" w:rsidRPr="00521543" w:rsidRDefault="008B4D34" w:rsidP="008B4D3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Build excitement with</w:t>
      </w:r>
      <w:r w:rsidRPr="00521543">
        <w:rPr>
          <w:rFonts w:ascii="Arial" w:hAnsi="Arial" w:cs="Arial"/>
          <w:color w:val="43464D"/>
        </w:rPr>
        <w:t xml:space="preserve"> your idea.</w:t>
      </w:r>
    </w:p>
    <w:p w14:paraId="1E29E876" w14:textId="77777777" w:rsidR="008B4D34" w:rsidRPr="00521543" w:rsidRDefault="008B4D34" w:rsidP="008B4D3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>Don’t over or under promise, be realistic.</w:t>
      </w:r>
    </w:p>
    <w:p w14:paraId="48C7AB3E" w14:textId="77777777" w:rsidR="008B4D34" w:rsidRPr="00521543" w:rsidRDefault="008B4D34" w:rsidP="008B4D3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>Reveal the significance as soon as possible.</w:t>
      </w:r>
    </w:p>
    <w:p w14:paraId="79D590EC" w14:textId="781CE519" w:rsidR="008B4D34" w:rsidRPr="008B4D34" w:rsidRDefault="008B4D34" w:rsidP="008B4D3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 xml:space="preserve">Do not </w:t>
      </w:r>
      <w:r>
        <w:rPr>
          <w:rFonts w:ascii="Arial" w:hAnsi="Arial" w:cs="Arial"/>
          <w:color w:val="43464D"/>
        </w:rPr>
        <w:t>start the proposal with</w:t>
      </w:r>
      <w:r w:rsidRPr="00521543">
        <w:rPr>
          <w:rFonts w:ascii="Arial" w:hAnsi="Arial" w:cs="Arial"/>
          <w:color w:val="43464D"/>
        </w:rPr>
        <w:t xml:space="preserve"> things the reviewer already knows</w:t>
      </w:r>
      <w:r>
        <w:rPr>
          <w:rFonts w:ascii="Arial" w:hAnsi="Arial" w:cs="Arial"/>
          <w:color w:val="43464D"/>
        </w:rPr>
        <w:t>.</w:t>
      </w:r>
    </w:p>
    <w:p w14:paraId="3E24EE02" w14:textId="5058CDA2" w:rsidR="00142A21" w:rsidRDefault="00142A21" w:rsidP="00142A2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Leave the plan of implementation for last. While showing you can complete the work is important, you need to convince the reader that your problem and expected results are important.</w:t>
      </w:r>
    </w:p>
    <w:p w14:paraId="5F1081D0" w14:textId="77777777" w:rsidR="00142A21" w:rsidRDefault="00142A2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</w:p>
    <w:p w14:paraId="2C843769" w14:textId="1C394D73" w:rsidR="00142A21" w:rsidRPr="00521543" w:rsidRDefault="00142A21" w:rsidP="00833F6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833F60">
        <w:rPr>
          <w:rFonts w:ascii="Arial" w:hAnsi="Arial" w:cs="Arial"/>
          <w:i/>
          <w:iCs/>
          <w:color w:val="43464D"/>
        </w:rPr>
        <w:t>Structure and form are important</w:t>
      </w:r>
      <w:r>
        <w:rPr>
          <w:rFonts w:ascii="Arial" w:hAnsi="Arial" w:cs="Arial"/>
          <w:color w:val="43464D"/>
        </w:rPr>
        <w:t>.</w:t>
      </w:r>
    </w:p>
    <w:p w14:paraId="5EC3AE88" w14:textId="72E9CDE2" w:rsidR="00142A21" w:rsidRDefault="00142A21" w:rsidP="00142A2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>Use</w:t>
      </w:r>
      <w:r w:rsidRPr="00521543">
        <w:rPr>
          <w:rFonts w:ascii="Arial" w:hAnsi="Arial" w:cs="Arial"/>
          <w:color w:val="43464D"/>
        </w:rPr>
        <w:t xml:space="preserve"> subhead</w:t>
      </w:r>
      <w:r>
        <w:rPr>
          <w:rFonts w:ascii="Arial" w:hAnsi="Arial" w:cs="Arial"/>
          <w:color w:val="43464D"/>
        </w:rPr>
        <w:t>ings</w:t>
      </w:r>
      <w:r w:rsidRPr="00521543">
        <w:rPr>
          <w:rFonts w:ascii="Arial" w:hAnsi="Arial" w:cs="Arial"/>
          <w:color w:val="43464D"/>
        </w:rPr>
        <w:t xml:space="preserve"> </w:t>
      </w:r>
      <w:r>
        <w:rPr>
          <w:rFonts w:ascii="Arial" w:hAnsi="Arial" w:cs="Arial"/>
          <w:color w:val="43464D"/>
        </w:rPr>
        <w:t>to highlight</w:t>
      </w:r>
      <w:r w:rsidRPr="00521543">
        <w:rPr>
          <w:rFonts w:ascii="Arial" w:hAnsi="Arial" w:cs="Arial"/>
          <w:color w:val="43464D"/>
        </w:rPr>
        <w:t xml:space="preserve"> the main point of the paragraphs to follow.</w:t>
      </w:r>
    </w:p>
    <w:p w14:paraId="0B2B3FBC" w14:textId="77777777" w:rsidR="00142A21" w:rsidRDefault="00142A21" w:rsidP="00142A2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>
        <w:rPr>
          <w:rFonts w:ascii="Arial" w:hAnsi="Arial" w:cs="Arial"/>
          <w:color w:val="43464D"/>
        </w:rPr>
        <w:t xml:space="preserve">Use illustrations and graphs to support your </w:t>
      </w:r>
      <w:r w:rsidRPr="00521543">
        <w:rPr>
          <w:rFonts w:ascii="Arial" w:hAnsi="Arial" w:cs="Arial"/>
          <w:color w:val="43464D"/>
        </w:rPr>
        <w:t xml:space="preserve">key points. </w:t>
      </w:r>
    </w:p>
    <w:p w14:paraId="25B0ADC8" w14:textId="29F8946D" w:rsidR="00142A21" w:rsidRPr="00142A21" w:rsidRDefault="00142A21" w:rsidP="00833F60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3464D"/>
        </w:rPr>
      </w:pPr>
      <w:r w:rsidRPr="00521543">
        <w:rPr>
          <w:rFonts w:ascii="Arial" w:hAnsi="Arial" w:cs="Arial"/>
          <w:color w:val="43464D"/>
        </w:rPr>
        <w:t>A powerful and thoughtful image can convey more than pages of writing.</w:t>
      </w:r>
      <w:r>
        <w:rPr>
          <w:rFonts w:ascii="Arial" w:hAnsi="Arial" w:cs="Arial"/>
          <w:color w:val="43464D"/>
        </w:rPr>
        <w:t xml:space="preserve"> Graphs can show statistics </w:t>
      </w:r>
      <w:r w:rsidRPr="0092592F">
        <w:rPr>
          <w:rFonts w:ascii="Arial" w:hAnsi="Arial" w:cs="Arial"/>
          <w:color w:val="43464D"/>
        </w:rPr>
        <w:t xml:space="preserve">on the problem and the beneﬁt of solving it. Develop graphics in tandem with writing. </w:t>
      </w:r>
    </w:p>
    <w:p w14:paraId="12459D99" w14:textId="01FA3833" w:rsidR="007618F1" w:rsidRPr="00521543" w:rsidRDefault="007618F1" w:rsidP="00833F6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</w:rPr>
      </w:pPr>
    </w:p>
    <w:sectPr w:rsidR="007618F1" w:rsidRPr="00521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33D16"/>
    <w:multiLevelType w:val="hybridMultilevel"/>
    <w:tmpl w:val="60E81D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A01BF"/>
    <w:multiLevelType w:val="hybridMultilevel"/>
    <w:tmpl w:val="7040B1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41CAF"/>
    <w:multiLevelType w:val="hybridMultilevel"/>
    <w:tmpl w:val="4AE83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C5E01"/>
    <w:multiLevelType w:val="hybridMultilevel"/>
    <w:tmpl w:val="226CC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929306">
    <w:abstractNumId w:val="0"/>
  </w:num>
  <w:num w:numId="2" w16cid:durableId="1316298856">
    <w:abstractNumId w:val="2"/>
  </w:num>
  <w:num w:numId="3" w16cid:durableId="1171529985">
    <w:abstractNumId w:val="1"/>
  </w:num>
  <w:num w:numId="4" w16cid:durableId="1901209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DE"/>
    <w:rsid w:val="000033A7"/>
    <w:rsid w:val="000211ED"/>
    <w:rsid w:val="00031C48"/>
    <w:rsid w:val="00036E60"/>
    <w:rsid w:val="00044760"/>
    <w:rsid w:val="00057A38"/>
    <w:rsid w:val="0006295D"/>
    <w:rsid w:val="0006314A"/>
    <w:rsid w:val="00067D68"/>
    <w:rsid w:val="00073055"/>
    <w:rsid w:val="00093004"/>
    <w:rsid w:val="00096CF7"/>
    <w:rsid w:val="000B03CF"/>
    <w:rsid w:val="000C4202"/>
    <w:rsid w:val="000C75C6"/>
    <w:rsid w:val="000E5E8B"/>
    <w:rsid w:val="000F563F"/>
    <w:rsid w:val="000F7BD4"/>
    <w:rsid w:val="001007C3"/>
    <w:rsid w:val="00111F77"/>
    <w:rsid w:val="00126880"/>
    <w:rsid w:val="00134083"/>
    <w:rsid w:val="001404AF"/>
    <w:rsid w:val="00142A21"/>
    <w:rsid w:val="00143619"/>
    <w:rsid w:val="001545EA"/>
    <w:rsid w:val="00166DFD"/>
    <w:rsid w:val="00171203"/>
    <w:rsid w:val="001742A7"/>
    <w:rsid w:val="00174BD5"/>
    <w:rsid w:val="00181FEC"/>
    <w:rsid w:val="00183814"/>
    <w:rsid w:val="001A3246"/>
    <w:rsid w:val="001A3E79"/>
    <w:rsid w:val="001A7D94"/>
    <w:rsid w:val="001B1A82"/>
    <w:rsid w:val="001C1D1C"/>
    <w:rsid w:val="001D7984"/>
    <w:rsid w:val="001E5B2A"/>
    <w:rsid w:val="001E7FE7"/>
    <w:rsid w:val="001F42B0"/>
    <w:rsid w:val="00215B79"/>
    <w:rsid w:val="00221DF8"/>
    <w:rsid w:val="00242558"/>
    <w:rsid w:val="00252141"/>
    <w:rsid w:val="0025277E"/>
    <w:rsid w:val="0025459C"/>
    <w:rsid w:val="002775A3"/>
    <w:rsid w:val="0028504B"/>
    <w:rsid w:val="00292113"/>
    <w:rsid w:val="002E145D"/>
    <w:rsid w:val="002F319E"/>
    <w:rsid w:val="00305CD3"/>
    <w:rsid w:val="00313C63"/>
    <w:rsid w:val="00314471"/>
    <w:rsid w:val="003555C0"/>
    <w:rsid w:val="00356807"/>
    <w:rsid w:val="00371866"/>
    <w:rsid w:val="00375951"/>
    <w:rsid w:val="003760D2"/>
    <w:rsid w:val="003971CF"/>
    <w:rsid w:val="003E75BD"/>
    <w:rsid w:val="003F092B"/>
    <w:rsid w:val="004158F2"/>
    <w:rsid w:val="00437332"/>
    <w:rsid w:val="00443624"/>
    <w:rsid w:val="00447C6C"/>
    <w:rsid w:val="00474DA0"/>
    <w:rsid w:val="00477991"/>
    <w:rsid w:val="00480EAB"/>
    <w:rsid w:val="00492C2F"/>
    <w:rsid w:val="004943F3"/>
    <w:rsid w:val="004A5550"/>
    <w:rsid w:val="004C1D71"/>
    <w:rsid w:val="004D25DE"/>
    <w:rsid w:val="005059D9"/>
    <w:rsid w:val="00505FA9"/>
    <w:rsid w:val="00521543"/>
    <w:rsid w:val="00527E0D"/>
    <w:rsid w:val="00570365"/>
    <w:rsid w:val="00574ECE"/>
    <w:rsid w:val="00584B89"/>
    <w:rsid w:val="005D0AF2"/>
    <w:rsid w:val="005D49B1"/>
    <w:rsid w:val="005D54A3"/>
    <w:rsid w:val="005F1FA0"/>
    <w:rsid w:val="005F52B7"/>
    <w:rsid w:val="00603805"/>
    <w:rsid w:val="0061129E"/>
    <w:rsid w:val="00617EEF"/>
    <w:rsid w:val="00644E04"/>
    <w:rsid w:val="00654EC1"/>
    <w:rsid w:val="0067285F"/>
    <w:rsid w:val="00680DFC"/>
    <w:rsid w:val="0068236A"/>
    <w:rsid w:val="006C47C9"/>
    <w:rsid w:val="006D1591"/>
    <w:rsid w:val="006D1C9A"/>
    <w:rsid w:val="006D4CC3"/>
    <w:rsid w:val="006D6DE8"/>
    <w:rsid w:val="006E4600"/>
    <w:rsid w:val="006E628F"/>
    <w:rsid w:val="006F19EF"/>
    <w:rsid w:val="006F1A7C"/>
    <w:rsid w:val="006F227A"/>
    <w:rsid w:val="006F76CF"/>
    <w:rsid w:val="00700FBC"/>
    <w:rsid w:val="0071190C"/>
    <w:rsid w:val="00722F31"/>
    <w:rsid w:val="00726B4B"/>
    <w:rsid w:val="00727C73"/>
    <w:rsid w:val="00757AD8"/>
    <w:rsid w:val="007618F1"/>
    <w:rsid w:val="00767858"/>
    <w:rsid w:val="00774C69"/>
    <w:rsid w:val="007831AE"/>
    <w:rsid w:val="007868C6"/>
    <w:rsid w:val="00795878"/>
    <w:rsid w:val="007973B3"/>
    <w:rsid w:val="007B0270"/>
    <w:rsid w:val="007B2684"/>
    <w:rsid w:val="007B7964"/>
    <w:rsid w:val="007C2150"/>
    <w:rsid w:val="007E4D37"/>
    <w:rsid w:val="008049A8"/>
    <w:rsid w:val="00806701"/>
    <w:rsid w:val="00810154"/>
    <w:rsid w:val="00811273"/>
    <w:rsid w:val="00811880"/>
    <w:rsid w:val="00822A44"/>
    <w:rsid w:val="008230FF"/>
    <w:rsid w:val="00833F60"/>
    <w:rsid w:val="008369C0"/>
    <w:rsid w:val="008571DE"/>
    <w:rsid w:val="00857A45"/>
    <w:rsid w:val="00867B9F"/>
    <w:rsid w:val="00886E23"/>
    <w:rsid w:val="008A3166"/>
    <w:rsid w:val="008B2F6F"/>
    <w:rsid w:val="008B4D34"/>
    <w:rsid w:val="008B5633"/>
    <w:rsid w:val="008B7394"/>
    <w:rsid w:val="008D7545"/>
    <w:rsid w:val="008E3321"/>
    <w:rsid w:val="008E64EF"/>
    <w:rsid w:val="008F52F9"/>
    <w:rsid w:val="00912A8F"/>
    <w:rsid w:val="00922C81"/>
    <w:rsid w:val="00923B59"/>
    <w:rsid w:val="0092517F"/>
    <w:rsid w:val="0092592F"/>
    <w:rsid w:val="009374C5"/>
    <w:rsid w:val="00964AAB"/>
    <w:rsid w:val="0096507D"/>
    <w:rsid w:val="00966AB0"/>
    <w:rsid w:val="009820E8"/>
    <w:rsid w:val="00987A10"/>
    <w:rsid w:val="0099794F"/>
    <w:rsid w:val="00997970"/>
    <w:rsid w:val="009A6551"/>
    <w:rsid w:val="009E040A"/>
    <w:rsid w:val="009E5748"/>
    <w:rsid w:val="009F29EA"/>
    <w:rsid w:val="009F4410"/>
    <w:rsid w:val="00A05D1E"/>
    <w:rsid w:val="00A21805"/>
    <w:rsid w:val="00A7245E"/>
    <w:rsid w:val="00A768F2"/>
    <w:rsid w:val="00A81027"/>
    <w:rsid w:val="00A8797F"/>
    <w:rsid w:val="00AC46CA"/>
    <w:rsid w:val="00AC72B8"/>
    <w:rsid w:val="00AD0153"/>
    <w:rsid w:val="00AD4D19"/>
    <w:rsid w:val="00AE1469"/>
    <w:rsid w:val="00AF28F5"/>
    <w:rsid w:val="00B206A7"/>
    <w:rsid w:val="00B21BF7"/>
    <w:rsid w:val="00B241FC"/>
    <w:rsid w:val="00B3673F"/>
    <w:rsid w:val="00B40BE2"/>
    <w:rsid w:val="00B52F7E"/>
    <w:rsid w:val="00B542CA"/>
    <w:rsid w:val="00B54867"/>
    <w:rsid w:val="00B674A3"/>
    <w:rsid w:val="00B90F90"/>
    <w:rsid w:val="00B9741C"/>
    <w:rsid w:val="00BB39DC"/>
    <w:rsid w:val="00BB4018"/>
    <w:rsid w:val="00BD464A"/>
    <w:rsid w:val="00BD516D"/>
    <w:rsid w:val="00BE7BA4"/>
    <w:rsid w:val="00C24A2B"/>
    <w:rsid w:val="00C27457"/>
    <w:rsid w:val="00C44A8E"/>
    <w:rsid w:val="00C510F3"/>
    <w:rsid w:val="00C560C2"/>
    <w:rsid w:val="00C74DA0"/>
    <w:rsid w:val="00C769AF"/>
    <w:rsid w:val="00CA03C6"/>
    <w:rsid w:val="00CB1300"/>
    <w:rsid w:val="00CB65F0"/>
    <w:rsid w:val="00CE6E47"/>
    <w:rsid w:val="00CF5C5A"/>
    <w:rsid w:val="00D27786"/>
    <w:rsid w:val="00D6502F"/>
    <w:rsid w:val="00D73451"/>
    <w:rsid w:val="00DC13F5"/>
    <w:rsid w:val="00DC39A9"/>
    <w:rsid w:val="00E04F7D"/>
    <w:rsid w:val="00E06DB7"/>
    <w:rsid w:val="00E356A8"/>
    <w:rsid w:val="00E50598"/>
    <w:rsid w:val="00E61E8E"/>
    <w:rsid w:val="00E716AB"/>
    <w:rsid w:val="00E779EB"/>
    <w:rsid w:val="00E804E2"/>
    <w:rsid w:val="00E94444"/>
    <w:rsid w:val="00EB3CD8"/>
    <w:rsid w:val="00EC227C"/>
    <w:rsid w:val="00EE6BB1"/>
    <w:rsid w:val="00F11571"/>
    <w:rsid w:val="00F1342B"/>
    <w:rsid w:val="00F47D9B"/>
    <w:rsid w:val="00F5053E"/>
    <w:rsid w:val="00F63347"/>
    <w:rsid w:val="00F66E14"/>
    <w:rsid w:val="00FB1EFD"/>
    <w:rsid w:val="00FB47B4"/>
    <w:rsid w:val="00FC072B"/>
    <w:rsid w:val="00F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8DC6F"/>
  <w15:chartTrackingRefBased/>
  <w15:docId w15:val="{C09CBE9D-BD2B-44C9-96F7-C81B82A7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25D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25DE"/>
  </w:style>
  <w:style w:type="paragraph" w:styleId="BalloonText">
    <w:name w:val="Balloon Text"/>
    <w:basedOn w:val="Normal"/>
    <w:link w:val="BalloonTextChar"/>
    <w:uiPriority w:val="99"/>
    <w:semiHidden/>
    <w:unhideWhenUsed/>
    <w:rsid w:val="001E7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F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64E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E64E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4E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4E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4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3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1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b2fc3c-83d9-4e6c-91db-4cecc0cbbdb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8F77B719B374D8EB743120CFC7FC0" ma:contentTypeVersion="16" ma:contentTypeDescription="Create a new document." ma:contentTypeScope="" ma:versionID="b128067b3f1bdd4e2ef028767b4efe43">
  <xsd:schema xmlns:xsd="http://www.w3.org/2001/XMLSchema" xmlns:xs="http://www.w3.org/2001/XMLSchema" xmlns:p="http://schemas.microsoft.com/office/2006/metadata/properties" xmlns:ns3="adb2fc3c-83d9-4e6c-91db-4cecc0cbbdb8" xmlns:ns4="a27e9f51-d9d9-4ce3-b702-cd3ba9dd3808" targetNamespace="http://schemas.microsoft.com/office/2006/metadata/properties" ma:root="true" ma:fieldsID="76a186e8c5fed494f5c60cab03d79fd9" ns3:_="" ns4:_="">
    <xsd:import namespace="adb2fc3c-83d9-4e6c-91db-4cecc0cbbdb8"/>
    <xsd:import namespace="a27e9f51-d9d9-4ce3-b702-cd3ba9dd38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2fc3c-83d9-4e6c-91db-4cecc0cbb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9f51-d9d9-4ce3-b702-cd3ba9dd38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D25BD-6D3A-4E2D-83ED-5E59F814C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F42FC-E1F0-4F11-BB50-390C5E79A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9C0DCB-84F5-4EFC-9470-C4A59C913478}">
  <ds:schemaRefs>
    <ds:schemaRef ds:uri="http://schemas.microsoft.com/office/2006/metadata/properties"/>
    <ds:schemaRef ds:uri="http://schemas.microsoft.com/office/infopath/2007/PartnerControls"/>
    <ds:schemaRef ds:uri="adb2fc3c-83d9-4e6c-91db-4cecc0cbbdb8"/>
  </ds:schemaRefs>
</ds:datastoreItem>
</file>

<file path=customXml/itemProps4.xml><?xml version="1.0" encoding="utf-8"?>
<ds:datastoreItem xmlns:ds="http://schemas.openxmlformats.org/officeDocument/2006/customXml" ds:itemID="{7BE763F3-6D9D-4F4B-B574-24CA3338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2fc3c-83d9-4e6c-91db-4cecc0cbbdb8"/>
    <ds:schemaRef ds:uri="a27e9f51-d9d9-4ce3-b702-cd3ba9dd3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1173</Words>
  <Characters>6891</Characters>
  <Application>Microsoft Office Word</Application>
  <DocSecurity>0</DocSecurity>
  <Lines>265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Radford University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Wirgau, Joseph</dc:creator>
  <cp:keywords/>
  <dc:description/>
  <cp:lastModifiedBy>Wirgau, Joseph</cp:lastModifiedBy>
  <cp:revision>24</cp:revision>
  <cp:lastPrinted>2025-01-13T14:25:00Z</cp:lastPrinted>
  <dcterms:created xsi:type="dcterms:W3CDTF">2026-01-05T21:00:00Z</dcterms:created>
  <dcterms:modified xsi:type="dcterms:W3CDTF">2026-01-05T21:26:00Z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0x0101005C58F77B719B374D8EB743120CFC7FC0</vt:lpwstr>
  </property>
</Properties>
</file>